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CFD25" w14:textId="35028B74" w:rsidR="006B4039" w:rsidRPr="00806F36" w:rsidRDefault="006B4039" w:rsidP="006B4039">
      <w:pPr>
        <w:spacing w:line="398" w:lineRule="auto"/>
        <w:ind w:left="1" w:hanging="3"/>
        <w:jc w:val="center"/>
      </w:pPr>
      <w:r w:rsidRPr="00806F36">
        <w:rPr>
          <w:rFonts w:ascii="標楷體" w:eastAsia="標楷體" w:hAnsi="標楷體" w:cs="標楷體" w:hint="eastAsia"/>
          <w:sz w:val="32"/>
          <w:szCs w:val="32"/>
        </w:rPr>
        <w:t xml:space="preserve">臺北市立 </w:t>
      </w:r>
      <w:r w:rsidR="00151191">
        <w:rPr>
          <w:rFonts w:ascii="標楷體" w:eastAsia="標楷體" w:hAnsi="標楷體" w:cs="標楷體" w:hint="eastAsia"/>
          <w:sz w:val="32"/>
          <w:szCs w:val="32"/>
        </w:rPr>
        <w:t>誠正</w:t>
      </w:r>
      <w:r w:rsidRPr="00806F36">
        <w:rPr>
          <w:rFonts w:ascii="標楷體" w:eastAsia="標楷體" w:hAnsi="標楷體" w:cs="標楷體" w:hint="eastAsia"/>
          <w:sz w:val="32"/>
          <w:szCs w:val="32"/>
        </w:rPr>
        <w:t xml:space="preserve"> 國民中學  </w:t>
      </w:r>
      <w:r>
        <w:rPr>
          <w:rFonts w:ascii="標楷體" w:eastAsia="標楷體" w:hAnsi="標楷體" w:cs="標楷體" w:hint="eastAsia"/>
          <w:sz w:val="32"/>
          <w:szCs w:val="32"/>
        </w:rPr>
        <w:t>1</w:t>
      </w:r>
      <w:r>
        <w:rPr>
          <w:rFonts w:ascii="標楷體" w:eastAsia="標楷體" w:hAnsi="標楷體" w:cs="標楷體"/>
          <w:sz w:val="32"/>
          <w:szCs w:val="32"/>
        </w:rPr>
        <w:t xml:space="preserve">12  </w:t>
      </w:r>
      <w:r w:rsidRPr="00806F36">
        <w:rPr>
          <w:rFonts w:ascii="標楷體" w:eastAsia="標楷體" w:hAnsi="標楷體" w:cs="標楷體" w:hint="eastAsia"/>
          <w:sz w:val="32"/>
          <w:szCs w:val="32"/>
        </w:rPr>
        <w:t>學年度 彈性學習課程計畫</w:t>
      </w:r>
    </w:p>
    <w:tbl>
      <w:tblPr>
        <w:tblW w:w="20876" w:type="dxa"/>
        <w:jc w:val="center"/>
        <w:tblLayout w:type="fixed"/>
        <w:tblLook w:val="04A0" w:firstRow="1" w:lastRow="0" w:firstColumn="1" w:lastColumn="0" w:noHBand="0" w:noVBand="1"/>
      </w:tblPr>
      <w:tblGrid>
        <w:gridCol w:w="33"/>
        <w:gridCol w:w="1515"/>
        <w:gridCol w:w="267"/>
        <w:gridCol w:w="1416"/>
        <w:gridCol w:w="514"/>
        <w:gridCol w:w="4890"/>
        <w:gridCol w:w="261"/>
        <w:gridCol w:w="520"/>
        <w:gridCol w:w="1132"/>
        <w:gridCol w:w="1383"/>
        <w:gridCol w:w="3849"/>
        <w:gridCol w:w="5075"/>
        <w:gridCol w:w="21"/>
      </w:tblGrid>
      <w:tr w:rsidR="00B802F6" w:rsidRPr="00806F36" w14:paraId="550A6B6E" w14:textId="77777777" w:rsidTr="00E436E1">
        <w:trPr>
          <w:gridBefore w:val="1"/>
          <w:wBefore w:w="33" w:type="dxa"/>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EB83448" w14:textId="77777777" w:rsidR="00B802F6" w:rsidRPr="00806F36" w:rsidRDefault="00B802F6" w:rsidP="00B802F6">
            <w:pPr>
              <w:suppressAutoHyphens/>
              <w:spacing w:line="398" w:lineRule="auto"/>
              <w:ind w:left="0" w:hanging="2"/>
              <w:jc w:val="center"/>
              <w:rPr>
                <w:rFonts w:ascii="標楷體" w:eastAsia="標楷體" w:hAnsi="標楷體" w:cs="標楷體"/>
              </w:rPr>
            </w:pPr>
            <w:r w:rsidRPr="00806F36">
              <w:rPr>
                <w:rFonts w:ascii="標楷體" w:eastAsia="標楷體" w:hAnsi="標楷體" w:cs="標楷體" w:hint="eastAsia"/>
              </w:rPr>
              <w:t>課程名稱</w:t>
            </w:r>
          </w:p>
        </w:tc>
        <w:tc>
          <w:tcPr>
            <w:tcW w:w="7087" w:type="dxa"/>
            <w:gridSpan w:val="4"/>
            <w:tcBorders>
              <w:top w:val="single" w:sz="4" w:space="0" w:color="000000"/>
              <w:left w:val="single" w:sz="4" w:space="0" w:color="000000"/>
              <w:bottom w:val="single" w:sz="4" w:space="0" w:color="000000"/>
              <w:right w:val="single" w:sz="4" w:space="0" w:color="000000"/>
            </w:tcBorders>
            <w:vAlign w:val="center"/>
          </w:tcPr>
          <w:p w14:paraId="3BBA7EB4" w14:textId="761F73AB" w:rsidR="00B802F6" w:rsidRPr="00376D68" w:rsidRDefault="00B802F6" w:rsidP="00B802F6">
            <w:pPr>
              <w:suppressAutoHyphens/>
              <w:spacing w:line="398" w:lineRule="auto"/>
              <w:ind w:left="2" w:hanging="4"/>
              <w:jc w:val="both"/>
              <w:rPr>
                <w:rFonts w:ascii="標楷體" w:eastAsia="標楷體" w:hAnsi="標楷體" w:cs="標楷體"/>
                <w:sz w:val="36"/>
                <w:szCs w:val="36"/>
              </w:rPr>
            </w:pPr>
            <w:r w:rsidRPr="00376D68">
              <w:rPr>
                <w:rFonts w:ascii="標楷體" w:eastAsia="標楷體" w:hAnsi="標楷體" w:hint="eastAsia"/>
                <w:sz w:val="36"/>
                <w:szCs w:val="36"/>
              </w:rPr>
              <w:t>知己知彼</w:t>
            </w:r>
            <w:r w:rsidR="00376D68">
              <w:rPr>
                <w:rFonts w:ascii="標楷體" w:eastAsia="標楷體" w:hAnsi="標楷體" w:hint="eastAsia"/>
                <w:sz w:val="36"/>
                <w:szCs w:val="36"/>
              </w:rPr>
              <w:t>(</w:t>
            </w:r>
            <w:r w:rsidR="00376D68">
              <w:rPr>
                <w:rFonts w:ascii="標楷體" w:eastAsia="標楷體" w:hAnsi="標楷體"/>
                <w:sz w:val="36"/>
                <w:szCs w:val="36"/>
              </w:rPr>
              <w:t>Small and Big Universe</w:t>
            </w:r>
            <w:r w:rsidR="00376D68">
              <w:rPr>
                <w:rFonts w:ascii="標楷體" w:eastAsia="標楷體" w:hAnsi="標楷體" w:hint="eastAsia"/>
                <w:sz w:val="36"/>
                <w:szCs w:val="36"/>
              </w:rPr>
              <w:t>)</w:t>
            </w:r>
          </w:p>
        </w:tc>
        <w:tc>
          <w:tcPr>
            <w:tcW w:w="781"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7C9BA357" w14:textId="77777777" w:rsidR="00B802F6" w:rsidRPr="00806F36" w:rsidRDefault="00B802F6" w:rsidP="00B802F6">
            <w:pPr>
              <w:spacing w:line="398" w:lineRule="auto"/>
              <w:ind w:left="0" w:hanging="2"/>
              <w:jc w:val="center"/>
              <w:rPr>
                <w:rFonts w:ascii="標楷體" w:eastAsia="標楷體" w:hAnsi="標楷體" w:cs="標楷體"/>
              </w:rPr>
            </w:pPr>
            <w:r w:rsidRPr="00806F36">
              <w:rPr>
                <w:rFonts w:ascii="標楷體" w:eastAsia="標楷體" w:hAnsi="標楷體" w:cs="標楷體" w:hint="eastAsia"/>
              </w:rPr>
              <w:t>課程</w:t>
            </w:r>
          </w:p>
          <w:p w14:paraId="79D64CA5" w14:textId="77777777" w:rsidR="00B802F6" w:rsidRPr="00806F36" w:rsidRDefault="00B802F6" w:rsidP="00B802F6">
            <w:pPr>
              <w:suppressAutoHyphens/>
              <w:spacing w:line="398" w:lineRule="auto"/>
              <w:ind w:left="0" w:hanging="2"/>
              <w:jc w:val="center"/>
            </w:pPr>
            <w:r w:rsidRPr="00806F36">
              <w:rPr>
                <w:rFonts w:ascii="標楷體" w:eastAsia="標楷體" w:hAnsi="標楷體" w:cs="標楷體" w:hint="eastAsia"/>
              </w:rPr>
              <w:t>類別</w:t>
            </w:r>
          </w:p>
        </w:tc>
        <w:tc>
          <w:tcPr>
            <w:tcW w:w="11460" w:type="dxa"/>
            <w:gridSpan w:val="5"/>
            <w:tcBorders>
              <w:top w:val="single" w:sz="4" w:space="0" w:color="000000"/>
              <w:left w:val="single" w:sz="4" w:space="0" w:color="000000"/>
              <w:bottom w:val="single" w:sz="4" w:space="0" w:color="000000"/>
              <w:right w:val="single" w:sz="4" w:space="0" w:color="000000"/>
            </w:tcBorders>
            <w:vAlign w:val="center"/>
            <w:hideMark/>
          </w:tcPr>
          <w:p w14:paraId="7B4ABF70" w14:textId="77777777" w:rsidR="00B802F6" w:rsidRPr="002A6FC9" w:rsidRDefault="00B802F6" w:rsidP="00B802F6">
            <w:pPr>
              <w:pBdr>
                <w:top w:val="nil"/>
                <w:left w:val="nil"/>
                <w:bottom w:val="nil"/>
                <w:right w:val="nil"/>
                <w:between w:val="nil"/>
              </w:pBdr>
              <w:spacing w:line="400" w:lineRule="auto"/>
              <w:ind w:left="0" w:hanging="2"/>
              <w:jc w:val="both"/>
              <w:rPr>
                <w:color w:val="000000"/>
                <w:szCs w:val="24"/>
              </w:rPr>
            </w:pPr>
            <w:r w:rsidRPr="002A6FC9">
              <w:rPr>
                <w:rStyle w:val="1"/>
                <w:rFonts w:ascii="標楷體" w:eastAsia="標楷體" w:hAnsi="標楷體" w:hint="eastAsia"/>
                <w:color w:val="000000"/>
                <w:szCs w:val="24"/>
              </w:rPr>
              <w:t>■</w:t>
            </w:r>
            <w:r w:rsidRPr="002A6FC9">
              <w:rPr>
                <w:rFonts w:ascii="標楷體" w:eastAsia="標楷體" w:hAnsi="標楷體" w:cs="標楷體"/>
                <w:color w:val="000000"/>
                <w:szCs w:val="24"/>
              </w:rPr>
              <w:t>統整性主題/專題/議題探究課程</w:t>
            </w:r>
          </w:p>
          <w:p w14:paraId="7D9F2DD6" w14:textId="77777777" w:rsidR="00B802F6" w:rsidRPr="002A6FC9" w:rsidRDefault="00B802F6" w:rsidP="00B802F6">
            <w:pPr>
              <w:pBdr>
                <w:top w:val="nil"/>
                <w:left w:val="nil"/>
                <w:bottom w:val="nil"/>
                <w:right w:val="nil"/>
                <w:between w:val="nil"/>
              </w:pBdr>
              <w:spacing w:line="400" w:lineRule="auto"/>
              <w:ind w:left="0" w:hanging="2"/>
              <w:jc w:val="both"/>
              <w:rPr>
                <w:color w:val="000000"/>
                <w:szCs w:val="24"/>
              </w:rPr>
            </w:pPr>
            <w:r w:rsidRPr="002A6FC9">
              <w:rPr>
                <w:rFonts w:ascii="標楷體" w:eastAsia="標楷體" w:hAnsi="標楷體" w:cs="標楷體"/>
                <w:color w:val="000000"/>
                <w:szCs w:val="24"/>
              </w:rPr>
              <w:t>□社團活動與技藝課程</w:t>
            </w:r>
          </w:p>
          <w:p w14:paraId="5EAE5836" w14:textId="77777777" w:rsidR="00B802F6" w:rsidRPr="002A6FC9" w:rsidRDefault="00B802F6" w:rsidP="00B802F6">
            <w:pPr>
              <w:pBdr>
                <w:top w:val="nil"/>
                <w:left w:val="nil"/>
                <w:bottom w:val="nil"/>
                <w:right w:val="nil"/>
                <w:between w:val="nil"/>
              </w:pBdr>
              <w:spacing w:line="400" w:lineRule="auto"/>
              <w:ind w:left="0" w:hanging="2"/>
              <w:jc w:val="both"/>
              <w:rPr>
                <w:rFonts w:ascii="標楷體" w:eastAsia="標楷體" w:hAnsi="標楷體" w:cs="標楷體"/>
                <w:color w:val="000000"/>
                <w:szCs w:val="24"/>
              </w:rPr>
            </w:pPr>
            <w:r w:rsidRPr="002A6FC9">
              <w:rPr>
                <w:rFonts w:ascii="標楷體" w:eastAsia="標楷體" w:hAnsi="標楷體" w:cs="標楷體"/>
                <w:color w:val="000000"/>
                <w:szCs w:val="24"/>
              </w:rPr>
              <w:t>□特殊需求領域課程</w:t>
            </w:r>
          </w:p>
          <w:p w14:paraId="3E8A2717" w14:textId="617AF7FE" w:rsidR="00B802F6" w:rsidRPr="00806F36" w:rsidRDefault="00B802F6" w:rsidP="00B802F6">
            <w:pPr>
              <w:suppressAutoHyphens/>
              <w:spacing w:line="398" w:lineRule="auto"/>
              <w:ind w:left="0" w:hanging="2"/>
              <w:jc w:val="both"/>
              <w:rPr>
                <w:rFonts w:ascii="標楷體" w:eastAsia="標楷體" w:hAnsi="標楷體" w:cs="標楷體"/>
              </w:rPr>
            </w:pPr>
            <w:r w:rsidRPr="002A6FC9">
              <w:rPr>
                <w:rFonts w:ascii="標楷體" w:eastAsia="標楷體" w:hAnsi="標楷體" w:cs="標楷體"/>
                <w:color w:val="000000"/>
                <w:szCs w:val="24"/>
              </w:rPr>
              <w:t>□其他類課程</w:t>
            </w:r>
          </w:p>
        </w:tc>
      </w:tr>
      <w:tr w:rsidR="00B802F6" w:rsidRPr="00806F36" w14:paraId="43F173E1" w14:textId="77777777" w:rsidTr="00E436E1">
        <w:trPr>
          <w:gridBefore w:val="1"/>
          <w:wBefore w:w="33" w:type="dxa"/>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0BC83F25" w14:textId="77777777" w:rsidR="00B802F6" w:rsidRPr="00806F36" w:rsidRDefault="00B802F6" w:rsidP="00B802F6">
            <w:pPr>
              <w:suppressAutoHyphens/>
              <w:spacing w:line="398" w:lineRule="auto"/>
              <w:ind w:left="0" w:hanging="2"/>
              <w:jc w:val="center"/>
            </w:pPr>
            <w:r w:rsidRPr="00806F36">
              <w:rPr>
                <w:rFonts w:ascii="標楷體" w:eastAsia="標楷體" w:hAnsi="標楷體" w:cs="標楷體" w:hint="eastAsia"/>
              </w:rPr>
              <w:t>實施年級</w:t>
            </w:r>
          </w:p>
        </w:tc>
        <w:tc>
          <w:tcPr>
            <w:tcW w:w="7087"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3C6573C9" w14:textId="77777777" w:rsidR="003A109E" w:rsidRPr="002A6FC9" w:rsidRDefault="003A109E" w:rsidP="003A109E">
            <w:pPr>
              <w:pBdr>
                <w:top w:val="nil"/>
                <w:left w:val="nil"/>
                <w:bottom w:val="nil"/>
                <w:right w:val="nil"/>
                <w:between w:val="nil"/>
              </w:pBdr>
              <w:spacing w:line="400" w:lineRule="auto"/>
              <w:ind w:left="0" w:hanging="2"/>
              <w:jc w:val="both"/>
              <w:rPr>
                <w:color w:val="000000"/>
                <w:szCs w:val="24"/>
              </w:rPr>
            </w:pPr>
            <w:r w:rsidRPr="002A6FC9">
              <w:rPr>
                <w:rFonts w:ascii="標楷體" w:eastAsia="標楷體" w:hAnsi="標楷體" w:cs="標楷體"/>
                <w:color w:val="000000"/>
                <w:szCs w:val="24"/>
              </w:rPr>
              <w:t>□</w:t>
            </w:r>
            <w:r w:rsidRPr="002A6FC9">
              <w:rPr>
                <w:rFonts w:ascii="Times New Roman" w:eastAsia="Times New Roman" w:hAnsi="Times New Roman" w:cs="Times New Roman"/>
                <w:color w:val="000000"/>
                <w:szCs w:val="24"/>
              </w:rPr>
              <w:t>7</w:t>
            </w:r>
            <w:r w:rsidRPr="002A6FC9">
              <w:rPr>
                <w:rFonts w:ascii="標楷體" w:eastAsia="標楷體" w:hAnsi="標楷體" w:cs="標楷體"/>
                <w:color w:val="000000"/>
                <w:szCs w:val="24"/>
              </w:rPr>
              <w:t>年級  □</w:t>
            </w:r>
            <w:r w:rsidRPr="002A6FC9">
              <w:rPr>
                <w:rFonts w:ascii="Times New Roman" w:eastAsia="Times New Roman" w:hAnsi="Times New Roman" w:cs="Times New Roman"/>
                <w:color w:val="000000"/>
                <w:szCs w:val="24"/>
              </w:rPr>
              <w:t>8</w:t>
            </w:r>
            <w:r w:rsidRPr="002A6FC9">
              <w:rPr>
                <w:rFonts w:ascii="標楷體" w:eastAsia="標楷體" w:hAnsi="標楷體" w:cs="標楷體"/>
                <w:color w:val="000000"/>
                <w:szCs w:val="24"/>
              </w:rPr>
              <w:t xml:space="preserve">年級 </w:t>
            </w:r>
            <w:r w:rsidRPr="002A6FC9">
              <w:rPr>
                <w:rStyle w:val="1"/>
                <w:rFonts w:ascii="標楷體" w:eastAsia="標楷體" w:hAnsi="標楷體" w:hint="eastAsia"/>
                <w:color w:val="000000"/>
                <w:szCs w:val="24"/>
              </w:rPr>
              <w:t>■</w:t>
            </w:r>
            <w:r w:rsidRPr="002A6FC9">
              <w:rPr>
                <w:rFonts w:ascii="Times New Roman" w:eastAsia="Times New Roman" w:hAnsi="Times New Roman" w:cs="Times New Roman"/>
                <w:color w:val="000000"/>
                <w:szCs w:val="24"/>
              </w:rPr>
              <w:t>9</w:t>
            </w:r>
            <w:r w:rsidRPr="002A6FC9">
              <w:rPr>
                <w:rFonts w:ascii="標楷體" w:eastAsia="標楷體" w:hAnsi="標楷體" w:cs="標楷體"/>
                <w:color w:val="000000"/>
                <w:szCs w:val="24"/>
              </w:rPr>
              <w:t>年級</w:t>
            </w:r>
          </w:p>
          <w:p w14:paraId="3CE96FBE" w14:textId="08578739" w:rsidR="00B802F6" w:rsidRPr="00806F36" w:rsidRDefault="003A109E" w:rsidP="00BE2772">
            <w:pPr>
              <w:suppressAutoHyphens/>
              <w:spacing w:line="398" w:lineRule="auto"/>
              <w:ind w:left="0" w:hanging="2"/>
              <w:jc w:val="both"/>
            </w:pPr>
            <w:r w:rsidRPr="002A6FC9">
              <w:rPr>
                <w:rStyle w:val="1"/>
                <w:rFonts w:ascii="標楷體" w:eastAsia="標楷體" w:hAnsi="標楷體" w:hint="eastAsia"/>
                <w:color w:val="000000"/>
                <w:szCs w:val="24"/>
              </w:rPr>
              <w:t>■</w:t>
            </w:r>
            <w:r w:rsidRPr="002A6FC9">
              <w:rPr>
                <w:rFonts w:ascii="標楷體" w:eastAsia="標楷體" w:hAnsi="標楷體" w:cs="標楷體"/>
                <w:color w:val="000000"/>
                <w:szCs w:val="24"/>
              </w:rPr>
              <w:t xml:space="preserve">上學期 </w:t>
            </w:r>
            <w:r w:rsidRPr="002A6FC9">
              <w:rPr>
                <w:rStyle w:val="1"/>
                <w:rFonts w:ascii="標楷體" w:eastAsia="標楷體" w:hAnsi="標楷體" w:hint="eastAsia"/>
                <w:color w:val="000000"/>
                <w:szCs w:val="24"/>
              </w:rPr>
              <w:t>■</w:t>
            </w:r>
            <w:r w:rsidRPr="002A6FC9">
              <w:rPr>
                <w:rFonts w:ascii="標楷體" w:eastAsia="標楷體" w:hAnsi="標楷體" w:cs="標楷體"/>
                <w:color w:val="000000"/>
                <w:szCs w:val="24"/>
              </w:rPr>
              <w:t>下學期</w:t>
            </w:r>
          </w:p>
        </w:tc>
        <w:tc>
          <w:tcPr>
            <w:tcW w:w="78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70A796" w14:textId="77777777" w:rsidR="00B802F6" w:rsidRPr="00806F36" w:rsidRDefault="00B802F6" w:rsidP="00B802F6">
            <w:pPr>
              <w:suppressAutoHyphens/>
              <w:spacing w:line="398" w:lineRule="auto"/>
              <w:ind w:left="0" w:hanging="2"/>
              <w:jc w:val="center"/>
            </w:pPr>
            <w:r w:rsidRPr="00806F36">
              <w:rPr>
                <w:rFonts w:ascii="標楷體" w:eastAsia="標楷體" w:hAnsi="標楷體" w:cs="標楷體" w:hint="eastAsia"/>
              </w:rPr>
              <w:t>節數</w:t>
            </w:r>
          </w:p>
        </w:tc>
        <w:tc>
          <w:tcPr>
            <w:tcW w:w="11460" w:type="dxa"/>
            <w:gridSpan w:val="5"/>
            <w:tcBorders>
              <w:top w:val="single" w:sz="4" w:space="0" w:color="000000"/>
              <w:left w:val="single" w:sz="4" w:space="0" w:color="000000"/>
              <w:bottom w:val="single" w:sz="4" w:space="0" w:color="000000"/>
              <w:right w:val="single" w:sz="4" w:space="0" w:color="000000"/>
            </w:tcBorders>
            <w:vAlign w:val="center"/>
            <w:hideMark/>
          </w:tcPr>
          <w:p w14:paraId="16D9FDFC" w14:textId="5E26B3D2" w:rsidR="00B802F6" w:rsidRPr="00806F36" w:rsidRDefault="00B802F6" w:rsidP="003A109E">
            <w:pPr>
              <w:suppressAutoHyphens/>
              <w:spacing w:line="398" w:lineRule="auto"/>
              <w:ind w:left="0" w:hanging="2"/>
              <w:jc w:val="both"/>
            </w:pPr>
            <w:r w:rsidRPr="00806F36">
              <w:rPr>
                <w:rFonts w:ascii="標楷體" w:eastAsia="標楷體" w:hAnsi="標楷體" w:cs="標楷體" w:hint="eastAsia"/>
              </w:rPr>
              <w:t xml:space="preserve">每週  </w:t>
            </w:r>
            <w:r w:rsidR="003A109E">
              <w:rPr>
                <w:rFonts w:ascii="標楷體" w:eastAsia="標楷體" w:hAnsi="標楷體" w:cs="標楷體" w:hint="eastAsia"/>
              </w:rPr>
              <w:t>1</w:t>
            </w:r>
            <w:r w:rsidRPr="00806F36">
              <w:rPr>
                <w:rFonts w:ascii="標楷體" w:eastAsia="標楷體" w:hAnsi="標楷體" w:cs="標楷體" w:hint="eastAsia"/>
              </w:rPr>
              <w:t xml:space="preserve"> 節 </w:t>
            </w:r>
          </w:p>
        </w:tc>
      </w:tr>
      <w:tr w:rsidR="00B802F6" w:rsidRPr="00806F36" w14:paraId="000331C4" w14:textId="77777777" w:rsidTr="00E436E1">
        <w:trPr>
          <w:gridBefore w:val="1"/>
          <w:wBefore w:w="33" w:type="dxa"/>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0F75595" w14:textId="77777777" w:rsidR="00B802F6" w:rsidRPr="00806F36" w:rsidRDefault="00B802F6" w:rsidP="00B802F6">
            <w:pPr>
              <w:suppressAutoHyphens/>
              <w:spacing w:line="398" w:lineRule="auto"/>
              <w:ind w:left="0" w:hanging="2"/>
              <w:jc w:val="center"/>
            </w:pPr>
            <w:r w:rsidRPr="00806F36">
              <w:rPr>
                <w:rFonts w:ascii="標楷體" w:eastAsia="標楷體" w:hAnsi="標楷體" w:cs="標楷體" w:hint="eastAsia"/>
              </w:rPr>
              <w:t>設計理念</w:t>
            </w:r>
          </w:p>
        </w:tc>
        <w:tc>
          <w:tcPr>
            <w:tcW w:w="19328" w:type="dxa"/>
            <w:gridSpan w:val="11"/>
            <w:tcBorders>
              <w:top w:val="single" w:sz="4" w:space="0" w:color="000000"/>
              <w:left w:val="single" w:sz="4" w:space="0" w:color="000000"/>
              <w:bottom w:val="single" w:sz="4" w:space="0" w:color="000000"/>
              <w:right w:val="single" w:sz="4" w:space="0" w:color="000000"/>
            </w:tcBorders>
            <w:hideMark/>
          </w:tcPr>
          <w:p w14:paraId="424584C4" w14:textId="38D97AC3" w:rsidR="00B802F6" w:rsidRPr="00AC070B" w:rsidRDefault="00BE2772" w:rsidP="00AC070B">
            <w:pPr>
              <w:spacing w:line="319" w:lineRule="auto"/>
              <w:ind w:left="0" w:hanging="2"/>
              <w:rPr>
                <w:rFonts w:ascii="新細明體" w:eastAsia="新細明體" w:hAnsi="新細明體" w:cs="新細明體" w:hint="eastAsia"/>
                <w:sz w:val="20"/>
                <w:szCs w:val="20"/>
              </w:rPr>
            </w:pPr>
            <w:r w:rsidRPr="00AC070B">
              <w:rPr>
                <w:rFonts w:ascii="標楷體" w:eastAsia="標楷體" w:hAnsi="標楷體" w:cs="Arial" w:hint="eastAsia"/>
                <w:b/>
                <w:bCs/>
                <w:sz w:val="23"/>
                <w:szCs w:val="23"/>
                <w:shd w:val="clear" w:color="auto" w:fill="FFFFFF"/>
              </w:rPr>
              <w:t>「</w:t>
            </w:r>
            <w:r w:rsidRPr="00AC070B">
              <w:rPr>
                <w:rFonts w:ascii="標楷體" w:eastAsia="標楷體" w:hAnsi="標楷體" w:cs="Arial"/>
                <w:b/>
                <w:bCs/>
                <w:sz w:val="23"/>
                <w:szCs w:val="23"/>
                <w:shd w:val="clear" w:color="auto" w:fill="FFFFFF"/>
              </w:rPr>
              <w:t>認識你自己</w:t>
            </w:r>
            <w:r w:rsidRPr="00AC070B">
              <w:rPr>
                <w:rFonts w:ascii="標楷體" w:eastAsia="標楷體" w:hAnsi="標楷體" w:cs="Arial" w:hint="eastAsia"/>
                <w:sz w:val="23"/>
                <w:szCs w:val="23"/>
                <w:shd w:val="clear" w:color="auto" w:fill="FFFFFF"/>
              </w:rPr>
              <w:t>」</w:t>
            </w:r>
            <w:r w:rsidRPr="00AC070B">
              <w:rPr>
                <w:rFonts w:ascii="標楷體" w:eastAsia="標楷體" w:hAnsi="標楷體" w:cs="Arial"/>
                <w:sz w:val="23"/>
                <w:szCs w:val="23"/>
                <w:shd w:val="clear" w:color="auto" w:fill="FFFFFF"/>
              </w:rPr>
              <w:t>（</w:t>
            </w:r>
            <w:hyperlink r:id="rId5" w:tooltip="希臘語" w:history="1">
              <w:r w:rsidRPr="00AC070B">
                <w:rPr>
                  <w:rStyle w:val="a3"/>
                  <w:rFonts w:ascii="標楷體" w:eastAsia="標楷體" w:hAnsi="標楷體" w:cs="Arial"/>
                  <w:color w:val="auto"/>
                  <w:sz w:val="23"/>
                  <w:szCs w:val="23"/>
                  <w:u w:val="none"/>
                  <w:shd w:val="clear" w:color="auto" w:fill="FFFFFF"/>
                </w:rPr>
                <w:t>希臘語</w:t>
              </w:r>
            </w:hyperlink>
            <w:r w:rsidRPr="00AC070B">
              <w:rPr>
                <w:rFonts w:ascii="標楷體" w:eastAsia="標楷體" w:hAnsi="標楷體" w:cs="Arial"/>
                <w:sz w:val="23"/>
                <w:szCs w:val="23"/>
                <w:shd w:val="clear" w:color="auto" w:fill="FFFFFF"/>
              </w:rPr>
              <w:t>：</w:t>
            </w:r>
            <w:r w:rsidRPr="00AC070B">
              <w:rPr>
                <w:rFonts w:ascii="標楷體" w:eastAsia="標楷體" w:hAnsi="標楷體" w:cs="Arial"/>
                <w:sz w:val="23"/>
                <w:szCs w:val="23"/>
                <w:shd w:val="clear" w:color="auto" w:fill="FFFFFF"/>
                <w:lang w:val="el-GR"/>
              </w:rPr>
              <w:t>γν</w:t>
            </w:r>
            <w:r w:rsidRPr="00AC070B">
              <w:rPr>
                <w:rFonts w:ascii="Cambria" w:eastAsia="標楷體" w:hAnsi="Cambria" w:cs="Cambria"/>
                <w:sz w:val="23"/>
                <w:szCs w:val="23"/>
                <w:shd w:val="clear" w:color="auto" w:fill="FFFFFF"/>
                <w:lang w:val="el-GR"/>
              </w:rPr>
              <w:t>ῶ</w:t>
            </w:r>
            <w:r w:rsidRPr="00AC070B">
              <w:rPr>
                <w:rFonts w:ascii="標楷體" w:eastAsia="標楷體" w:hAnsi="標楷體" w:cs="Arial"/>
                <w:sz w:val="23"/>
                <w:szCs w:val="23"/>
                <w:shd w:val="clear" w:color="auto" w:fill="FFFFFF"/>
                <w:lang w:val="el-GR"/>
              </w:rPr>
              <w:t>θι σεαυτ</w:t>
            </w:r>
            <w:r w:rsidRPr="00AC070B">
              <w:rPr>
                <w:rFonts w:ascii="Cambria" w:eastAsia="標楷體" w:hAnsi="Cambria" w:cs="Cambria"/>
                <w:sz w:val="23"/>
                <w:szCs w:val="23"/>
                <w:shd w:val="clear" w:color="auto" w:fill="FFFFFF"/>
                <w:lang w:val="el-GR"/>
              </w:rPr>
              <w:t>ό</w:t>
            </w:r>
            <w:r w:rsidRPr="00AC070B">
              <w:rPr>
                <w:rFonts w:ascii="標楷體" w:eastAsia="標楷體" w:hAnsi="標楷體" w:cs="Arial"/>
                <w:sz w:val="23"/>
                <w:szCs w:val="23"/>
                <w:shd w:val="clear" w:color="auto" w:fill="FFFFFF"/>
                <w:lang w:val="el-GR"/>
              </w:rPr>
              <w:t>ν</w:t>
            </w:r>
            <w:r w:rsidRPr="00AC070B">
              <w:rPr>
                <w:rFonts w:ascii="標楷體" w:eastAsia="標楷體" w:hAnsi="標楷體" w:cs="Arial"/>
                <w:sz w:val="23"/>
                <w:szCs w:val="23"/>
                <w:shd w:val="clear" w:color="auto" w:fill="FFFFFF"/>
              </w:rPr>
              <w:t>，英語：</w:t>
            </w:r>
            <w:r w:rsidRPr="00AC070B">
              <w:rPr>
                <w:rFonts w:ascii="標楷體" w:eastAsia="標楷體" w:hAnsi="標楷體" w:cs="Arial"/>
                <w:sz w:val="23"/>
                <w:szCs w:val="23"/>
                <w:shd w:val="clear" w:color="auto" w:fill="FFFFFF"/>
                <w:lang w:val="en"/>
              </w:rPr>
              <w:t>know thyself</w:t>
            </w:r>
            <w:r w:rsidRPr="00AC070B">
              <w:rPr>
                <w:rFonts w:ascii="標楷體" w:eastAsia="標楷體" w:hAnsi="標楷體" w:cs="Arial"/>
                <w:sz w:val="23"/>
                <w:szCs w:val="23"/>
                <w:shd w:val="clear" w:color="auto" w:fill="FFFFFF"/>
              </w:rPr>
              <w:t>），相傳是刻在</w:t>
            </w:r>
            <w:hyperlink r:id="rId6" w:tooltip="德爾斐" w:history="1">
              <w:r w:rsidRPr="00AC070B">
                <w:rPr>
                  <w:rStyle w:val="a3"/>
                  <w:rFonts w:ascii="標楷體" w:eastAsia="標楷體" w:hAnsi="標楷體" w:cs="Arial"/>
                  <w:color w:val="auto"/>
                  <w:sz w:val="23"/>
                  <w:szCs w:val="23"/>
                  <w:u w:val="none"/>
                  <w:shd w:val="clear" w:color="auto" w:fill="FFFFFF"/>
                </w:rPr>
                <w:t>德爾斐</w:t>
              </w:r>
            </w:hyperlink>
            <w:r w:rsidRPr="00AC070B">
              <w:rPr>
                <w:rFonts w:ascii="標楷體" w:eastAsia="標楷體" w:hAnsi="標楷體" w:cs="Arial"/>
                <w:sz w:val="23"/>
                <w:szCs w:val="23"/>
                <w:shd w:val="clear" w:color="auto" w:fill="FFFFFF"/>
              </w:rPr>
              <w:t>的</w:t>
            </w:r>
            <w:hyperlink r:id="rId7" w:tooltip="阿波羅神廟" w:history="1">
              <w:r w:rsidRPr="00AC070B">
                <w:rPr>
                  <w:rStyle w:val="a3"/>
                  <w:rFonts w:ascii="標楷體" w:eastAsia="標楷體" w:hAnsi="標楷體" w:cs="Arial"/>
                  <w:color w:val="auto"/>
                  <w:sz w:val="23"/>
                  <w:szCs w:val="23"/>
                  <w:u w:val="none"/>
                  <w:shd w:val="clear" w:color="auto" w:fill="FFFFFF"/>
                </w:rPr>
                <w:t>阿波羅神廟</w:t>
              </w:r>
            </w:hyperlink>
            <w:r w:rsidRPr="00AC070B">
              <w:rPr>
                <w:rFonts w:ascii="標楷體" w:eastAsia="標楷體" w:hAnsi="標楷體" w:cs="Arial"/>
                <w:sz w:val="23"/>
                <w:szCs w:val="23"/>
                <w:shd w:val="clear" w:color="auto" w:fill="FFFFFF"/>
              </w:rPr>
              <w:t>的三句箴言之一，也是其中最有名的一句</w:t>
            </w:r>
            <w:r w:rsidRPr="00AC070B">
              <w:rPr>
                <w:rFonts w:ascii="標楷體" w:eastAsia="標楷體" w:hAnsi="標楷體" w:cs="Arial"/>
                <w:sz w:val="23"/>
                <w:szCs w:val="23"/>
                <w:shd w:val="clear" w:color="auto" w:fill="FFFFFF"/>
              </w:rPr>
              <w:t>。蘇格拉底更曾說過，經</w:t>
            </w:r>
            <w:r w:rsidR="00AC070B">
              <w:rPr>
                <w:rFonts w:ascii="標楷體" w:eastAsia="標楷體" w:hAnsi="標楷體" w:cs="Arial"/>
                <w:sz w:val="23"/>
                <w:szCs w:val="23"/>
                <w:shd w:val="clear" w:color="auto" w:fill="FFFFFF"/>
              </w:rPr>
              <w:t>歷</w:t>
            </w:r>
            <w:r w:rsidRPr="00AC070B">
              <w:rPr>
                <w:rFonts w:ascii="標楷體" w:eastAsia="標楷體" w:hAnsi="標楷體" w:cs="Arial"/>
                <w:sz w:val="23"/>
                <w:szCs w:val="23"/>
                <w:shd w:val="clear" w:color="auto" w:fill="FFFFFF"/>
              </w:rPr>
              <w:t>過自我探索的人生才是高價值的人生</w:t>
            </w:r>
            <w:r>
              <w:rPr>
                <w:rFonts w:ascii="Arial" w:hAnsi="Arial" w:cs="Arial"/>
                <w:color w:val="202122"/>
                <w:sz w:val="23"/>
                <w:szCs w:val="23"/>
                <w:shd w:val="clear" w:color="auto" w:fill="FFFFFF"/>
              </w:rPr>
              <w:t>。</w:t>
            </w:r>
            <w:r w:rsidR="00543930" w:rsidRPr="001D4875">
              <w:rPr>
                <w:rFonts w:ascii="標楷體" w:eastAsia="標楷體" w:hAnsi="標楷體" w:hint="eastAsia"/>
                <w:szCs w:val="24"/>
              </w:rPr>
              <w:t>本課程希望透過議題</w:t>
            </w:r>
            <w:r w:rsidR="00AC070B">
              <w:rPr>
                <w:rFonts w:ascii="標楷體" w:eastAsia="標楷體" w:hAnsi="標楷體" w:hint="eastAsia"/>
                <w:szCs w:val="24"/>
              </w:rPr>
              <w:t>探究，</w:t>
            </w:r>
            <w:r w:rsidR="00543930" w:rsidRPr="001D4875">
              <w:rPr>
                <w:rFonts w:ascii="標楷體" w:eastAsia="標楷體" w:hAnsi="標楷體" w:hint="eastAsia"/>
                <w:szCs w:val="24"/>
              </w:rPr>
              <w:t>結合</w:t>
            </w:r>
            <w:r w:rsidR="001D4875" w:rsidRPr="001D4875">
              <w:rPr>
                <w:rFonts w:ascii="標楷體" w:eastAsia="標楷體" w:hAnsi="標楷體" w:hint="eastAsia"/>
                <w:szCs w:val="24"/>
              </w:rPr>
              <w:t>誠正願景</w:t>
            </w:r>
            <w:r w:rsidR="00543930" w:rsidRPr="001D4875">
              <w:rPr>
                <w:rFonts w:ascii="標楷體" w:eastAsia="標楷體" w:hAnsi="標楷體" w:hint="eastAsia"/>
                <w:szCs w:val="24"/>
              </w:rPr>
              <w:t>，循序漸進將富有教育意義的歌曲、繪本以及影片等素材融入課程，引導學生了解自己性格上的優缺點，幫助學生自我探索，</w:t>
            </w:r>
            <w:r w:rsidR="00543930" w:rsidRPr="001D4875">
              <w:rPr>
                <w:rFonts w:ascii="標楷體" w:eastAsia="標楷體" w:hAnsi="標楷體"/>
                <w:szCs w:val="24"/>
              </w:rPr>
              <w:t>適性成長</w:t>
            </w:r>
            <w:r w:rsidR="00543930" w:rsidRPr="001D4875">
              <w:rPr>
                <w:rFonts w:ascii="標楷體" w:eastAsia="標楷體" w:hAnsi="標楷體" w:hint="eastAsia"/>
                <w:szCs w:val="24"/>
              </w:rPr>
              <w:t>。在九年級下學期學子</w:t>
            </w:r>
            <w:r w:rsidR="00543930" w:rsidRPr="001D4875">
              <w:rPr>
                <w:rFonts w:ascii="標楷體" w:eastAsia="標楷體" w:hAnsi="標楷體" w:hint="eastAsia"/>
                <w:szCs w:val="24"/>
                <w:lang w:eastAsia="zh-HK"/>
              </w:rPr>
              <w:t>面臨升學選科之</w:t>
            </w:r>
            <w:r w:rsidR="00543930" w:rsidRPr="001D4875">
              <w:rPr>
                <w:rFonts w:ascii="標楷體" w:eastAsia="標楷體" w:hAnsi="標楷體" w:hint="eastAsia"/>
                <w:szCs w:val="24"/>
              </w:rPr>
              <w:t>際</w:t>
            </w:r>
            <w:r w:rsidR="00543930" w:rsidRPr="001D4875">
              <w:rPr>
                <w:rFonts w:ascii="標楷體" w:eastAsia="標楷體" w:hAnsi="標楷體" w:hint="eastAsia"/>
                <w:szCs w:val="24"/>
                <w:lang w:eastAsia="zh-HK"/>
              </w:rPr>
              <w:t>時，更</w:t>
            </w:r>
            <w:r w:rsidR="00543930" w:rsidRPr="001D4875">
              <w:rPr>
                <w:rFonts w:ascii="標楷體" w:eastAsia="標楷體" w:hAnsi="標楷體" w:hint="eastAsia"/>
                <w:szCs w:val="24"/>
              </w:rPr>
              <w:t>能從自身亮點出發，進一步帶領學生認識不同科系及未來相關工作領域，提升自我肯定與職場競爭力。</w:t>
            </w:r>
            <w:r w:rsidR="00AC070B">
              <w:rPr>
                <w:rFonts w:ascii="標楷體" w:eastAsia="標楷體" w:hAnsi="標楷體" w:hint="eastAsia"/>
                <w:szCs w:val="24"/>
              </w:rPr>
              <w:t>同時，</w:t>
            </w:r>
            <w:r w:rsidR="00543930" w:rsidRPr="001D4875">
              <w:rPr>
                <w:rFonts w:ascii="標楷體" w:eastAsia="標楷體" w:hAnsi="標楷體" w:hint="eastAsia"/>
                <w:szCs w:val="24"/>
              </w:rPr>
              <w:t>本課程選材力求</w:t>
            </w:r>
            <w:r>
              <w:rPr>
                <w:rFonts w:ascii="標楷體" w:eastAsia="標楷體" w:hAnsi="標楷體" w:hint="eastAsia"/>
                <w:szCs w:val="24"/>
              </w:rPr>
              <w:t>啟思</w:t>
            </w:r>
            <w:r w:rsidR="00543930" w:rsidRPr="001D4875">
              <w:rPr>
                <w:rFonts w:ascii="標楷體" w:eastAsia="標楷體" w:hAnsi="標楷體" w:hint="eastAsia"/>
                <w:szCs w:val="24"/>
              </w:rPr>
              <w:t>多</w:t>
            </w:r>
            <w:r>
              <w:rPr>
                <w:rFonts w:ascii="標楷體" w:eastAsia="標楷體" w:hAnsi="標楷體" w:hint="eastAsia"/>
                <w:szCs w:val="24"/>
              </w:rPr>
              <w:t>元</w:t>
            </w:r>
            <w:r w:rsidR="00543930" w:rsidRPr="001D4875">
              <w:rPr>
                <w:rFonts w:ascii="標楷體" w:eastAsia="標楷體" w:hAnsi="標楷體" w:hint="eastAsia"/>
                <w:szCs w:val="24"/>
              </w:rPr>
              <w:t>觀點，</w:t>
            </w:r>
            <w:r w:rsidR="001D4875" w:rsidRPr="001D4875">
              <w:rPr>
                <w:rFonts w:ascii="標楷體" w:eastAsia="標楷體" w:hAnsi="標楷體" w:hint="eastAsia"/>
                <w:szCs w:val="24"/>
              </w:rPr>
              <w:t>不以老師為一尊，</w:t>
            </w:r>
            <w:r>
              <w:rPr>
                <w:rFonts w:ascii="標楷體" w:eastAsia="標楷體" w:hAnsi="標楷體" w:hint="eastAsia"/>
                <w:szCs w:val="24"/>
              </w:rPr>
              <w:t>學習內容橫跨語言</w:t>
            </w:r>
            <w:r w:rsidRPr="001D4875">
              <w:rPr>
                <w:rFonts w:ascii="標楷體" w:eastAsia="標楷體" w:hAnsi="標楷體" w:hint="eastAsia"/>
                <w:szCs w:val="24"/>
              </w:rPr>
              <w:t>、</w:t>
            </w:r>
            <w:r>
              <w:rPr>
                <w:rFonts w:ascii="標楷體" w:eastAsia="標楷體" w:hAnsi="標楷體" w:hint="eastAsia"/>
                <w:szCs w:val="24"/>
              </w:rPr>
              <w:t>文化</w:t>
            </w:r>
            <w:r w:rsidRPr="001D4875">
              <w:rPr>
                <w:rFonts w:ascii="標楷體" w:eastAsia="標楷體" w:hAnsi="標楷體" w:hint="eastAsia"/>
                <w:szCs w:val="24"/>
              </w:rPr>
              <w:t>、</w:t>
            </w:r>
            <w:r>
              <w:rPr>
                <w:rFonts w:ascii="標楷體" w:eastAsia="標楷體" w:hAnsi="標楷體" w:hint="eastAsia"/>
                <w:szCs w:val="24"/>
              </w:rPr>
              <w:t>輔導</w:t>
            </w:r>
            <w:r w:rsidRPr="001D4875">
              <w:rPr>
                <w:rFonts w:ascii="標楷體" w:eastAsia="標楷體" w:hAnsi="標楷體" w:hint="eastAsia"/>
                <w:szCs w:val="24"/>
              </w:rPr>
              <w:t>、</w:t>
            </w:r>
            <w:r>
              <w:rPr>
                <w:rFonts w:ascii="標楷體" w:eastAsia="標楷體" w:hAnsi="標楷體" w:hint="eastAsia"/>
                <w:szCs w:val="24"/>
              </w:rPr>
              <w:t>社會</w:t>
            </w:r>
            <w:r w:rsidRPr="001D4875">
              <w:rPr>
                <w:rFonts w:ascii="標楷體" w:eastAsia="標楷體" w:hAnsi="標楷體" w:hint="eastAsia"/>
                <w:szCs w:val="24"/>
              </w:rPr>
              <w:t>、</w:t>
            </w:r>
            <w:r>
              <w:rPr>
                <w:rFonts w:ascii="標楷體" w:eastAsia="標楷體" w:hAnsi="標楷體" w:hint="eastAsia"/>
                <w:szCs w:val="24"/>
              </w:rPr>
              <w:t>健教等領域，</w:t>
            </w:r>
            <w:r w:rsidR="00543930" w:rsidRPr="001D4875">
              <w:rPr>
                <w:rFonts w:ascii="標楷體" w:eastAsia="標楷體" w:hAnsi="標楷體" w:hint="eastAsia"/>
                <w:szCs w:val="24"/>
              </w:rPr>
              <w:t>期能</w:t>
            </w:r>
            <w:r w:rsidR="001D4875">
              <w:rPr>
                <w:rFonts w:ascii="標楷體" w:eastAsia="標楷體" w:hAnsi="標楷體" w:hint="eastAsia"/>
                <w:szCs w:val="24"/>
              </w:rPr>
              <w:t>磨礪</w:t>
            </w:r>
            <w:r w:rsidR="00543930" w:rsidRPr="001D4875">
              <w:rPr>
                <w:rFonts w:ascii="標楷體" w:eastAsia="標楷體" w:hAnsi="標楷體" w:hint="eastAsia"/>
                <w:szCs w:val="24"/>
              </w:rPr>
              <w:t>網路世代的</w:t>
            </w:r>
            <w:r w:rsidR="00AC070B">
              <w:rPr>
                <w:rFonts w:ascii="標楷體" w:eastAsia="標楷體" w:hAnsi="標楷體" w:hint="eastAsia"/>
                <w:szCs w:val="24"/>
              </w:rPr>
              <w:t>自我覺察力與</w:t>
            </w:r>
            <w:r w:rsidR="001D4875">
              <w:rPr>
                <w:rFonts w:ascii="標楷體" w:eastAsia="標楷體" w:hAnsi="標楷體" w:hint="eastAsia"/>
                <w:szCs w:val="24"/>
              </w:rPr>
              <w:t>對話交流力，</w:t>
            </w:r>
            <w:r w:rsidR="00AC070B">
              <w:rPr>
                <w:rFonts w:ascii="標楷體" w:eastAsia="標楷體" w:hAnsi="標楷體" w:hint="eastAsia"/>
                <w:szCs w:val="24"/>
              </w:rPr>
              <w:t>進而</w:t>
            </w:r>
            <w:r w:rsidR="001D4875" w:rsidRPr="001D4875">
              <w:rPr>
                <w:rFonts w:ascii="標楷體" w:eastAsia="標楷體" w:hAnsi="標楷體" w:hint="eastAsia"/>
                <w:szCs w:val="24"/>
              </w:rPr>
              <w:t>拓展</w:t>
            </w:r>
            <w:r w:rsidR="00AC070B">
              <w:rPr>
                <w:rFonts w:ascii="標楷體" w:eastAsia="標楷體" w:hAnsi="標楷體" w:hint="eastAsia"/>
                <w:szCs w:val="24"/>
              </w:rPr>
              <w:t>學子</w:t>
            </w:r>
            <w:r w:rsidR="00543930" w:rsidRPr="001D4875">
              <w:rPr>
                <w:rFonts w:ascii="標楷體" w:eastAsia="標楷體" w:hAnsi="標楷體" w:hint="eastAsia"/>
                <w:szCs w:val="24"/>
              </w:rPr>
              <w:t>國際視野，在未來能順利與國際接軌。</w:t>
            </w:r>
          </w:p>
        </w:tc>
      </w:tr>
      <w:tr w:rsidR="00B802F6" w:rsidRPr="00806F36" w14:paraId="560EE565" w14:textId="77777777" w:rsidTr="00E436E1">
        <w:trPr>
          <w:gridBefore w:val="1"/>
          <w:wBefore w:w="33" w:type="dxa"/>
          <w:trHeight w:val="1036"/>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598E886" w14:textId="77777777" w:rsidR="00B802F6" w:rsidRPr="00806F36" w:rsidRDefault="00B802F6" w:rsidP="00B802F6">
            <w:pPr>
              <w:spacing w:line="398" w:lineRule="auto"/>
              <w:ind w:left="0" w:hanging="2"/>
              <w:jc w:val="center"/>
              <w:rPr>
                <w:rFonts w:ascii="標楷體" w:eastAsia="標楷體" w:hAnsi="標楷體" w:cs="標楷體"/>
              </w:rPr>
            </w:pPr>
            <w:r w:rsidRPr="00806F36">
              <w:rPr>
                <w:rFonts w:ascii="標楷體" w:eastAsia="標楷體" w:hAnsi="標楷體" w:cs="標楷體" w:hint="eastAsia"/>
              </w:rPr>
              <w:t>核心素養</w:t>
            </w:r>
          </w:p>
          <w:p w14:paraId="261D18A0" w14:textId="77777777" w:rsidR="00B802F6" w:rsidRPr="00806F36" w:rsidRDefault="00B802F6" w:rsidP="00B802F6">
            <w:pPr>
              <w:suppressAutoHyphens/>
              <w:spacing w:line="398" w:lineRule="auto"/>
              <w:ind w:left="0" w:hanging="2"/>
              <w:jc w:val="center"/>
              <w:rPr>
                <w:rFonts w:ascii="標楷體" w:eastAsia="標楷體" w:hAnsi="標楷體" w:cs="標楷體"/>
              </w:rPr>
            </w:pPr>
            <w:r w:rsidRPr="00806F36">
              <w:rPr>
                <w:rFonts w:ascii="標楷體" w:eastAsia="標楷體" w:hAnsi="標楷體" w:cs="標楷體" w:hint="eastAsia"/>
              </w:rPr>
              <w:t>具體內涵</w:t>
            </w:r>
          </w:p>
        </w:tc>
        <w:tc>
          <w:tcPr>
            <w:tcW w:w="19328" w:type="dxa"/>
            <w:gridSpan w:val="11"/>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6AA1047E" w14:textId="51384C3E" w:rsidR="004852A8" w:rsidRPr="004852A8" w:rsidRDefault="004852A8" w:rsidP="004852A8">
            <w:pPr>
              <w:suppressAutoHyphens/>
              <w:spacing w:line="319" w:lineRule="auto"/>
              <w:ind w:left="0" w:hanging="2"/>
              <w:rPr>
                <w:rFonts w:hint="eastAsia"/>
              </w:rPr>
            </w:pPr>
          </w:p>
          <w:sdt>
            <w:sdtPr>
              <w:tag w:val="goog_rdk_9"/>
              <w:id w:val="908040278"/>
            </w:sdtPr>
            <w:sdtEndPr/>
            <w:sdtContent>
              <w:p w14:paraId="0784C85A" w14:textId="7D21ECFF" w:rsidR="001D4875" w:rsidRPr="004852A8" w:rsidRDefault="001D4875" w:rsidP="004852A8">
                <w:pPr>
                  <w:suppressAutoHyphens/>
                  <w:spacing w:line="319" w:lineRule="auto"/>
                  <w:ind w:left="0" w:hanging="2"/>
                  <w:rPr>
                    <w:rFonts w:ascii="Gungsuh" w:eastAsia="Gungsuh" w:hAnsi="Gungsuh" w:cs="Gungsuh"/>
                    <w:sz w:val="20"/>
                    <w:szCs w:val="20"/>
                  </w:rPr>
                </w:pPr>
                <w:r w:rsidRPr="002A6FC9">
                  <w:rPr>
                    <w:rFonts w:ascii="標楷體" w:eastAsia="標楷體" w:hAnsi="標楷體" w:hint="eastAsia"/>
                    <w:szCs w:val="24"/>
                    <w:shd w:val="clear" w:color="auto" w:fill="FFFFFF"/>
                  </w:rPr>
                  <w:t>J-A1 具備良好的身心發展知能與態度，並展現自我潛能、探索人性、自我價值與生命意義、積極實踐。</w:t>
                </w:r>
              </w:p>
              <w:p w14:paraId="0C06DD32" w14:textId="77777777" w:rsidR="001D4875" w:rsidRPr="002A6FC9" w:rsidRDefault="001D4875" w:rsidP="001D4875">
                <w:pPr>
                  <w:spacing w:line="360" w:lineRule="auto"/>
                  <w:ind w:left="0" w:hanging="2"/>
                  <w:jc w:val="both"/>
                  <w:rPr>
                    <w:rFonts w:ascii="標楷體" w:eastAsia="標楷體" w:hAnsi="標楷體"/>
                    <w:szCs w:val="24"/>
                  </w:rPr>
                </w:pPr>
                <w:r w:rsidRPr="002A6FC9">
                  <w:rPr>
                    <w:rFonts w:ascii="標楷體" w:eastAsia="標楷體" w:hAnsi="標楷體" w:hint="eastAsia"/>
                    <w:szCs w:val="24"/>
                  </w:rPr>
                  <w:t>J-A2</w:t>
                </w:r>
                <w:r w:rsidRPr="002A6FC9">
                  <w:rPr>
                    <w:rFonts w:ascii="標楷體" w:eastAsia="標楷體" w:hAnsi="標楷體" w:hint="eastAsia"/>
                    <w:szCs w:val="24"/>
                    <w:shd w:val="clear" w:color="auto" w:fill="FFFFFF"/>
                  </w:rPr>
                  <w:t xml:space="preserve"> </w:t>
                </w:r>
                <w:r w:rsidRPr="002A6FC9">
                  <w:rPr>
                    <w:rFonts w:ascii="標楷體" w:eastAsia="標楷體" w:hAnsi="標楷體" w:hint="eastAsia"/>
                    <w:szCs w:val="24"/>
                  </w:rPr>
                  <w:t>具備理解情境全貌，並做獨立思考與分析的知能，運用適當的策略處理解決生活及生命議題。</w:t>
                </w:r>
              </w:p>
              <w:p w14:paraId="68C48428" w14:textId="78E734E9" w:rsidR="00B802F6" w:rsidRPr="00806F36" w:rsidRDefault="001D4875" w:rsidP="001D4875">
                <w:pPr>
                  <w:suppressAutoHyphens/>
                  <w:spacing w:line="319" w:lineRule="auto"/>
                  <w:ind w:left="0" w:hanging="2"/>
                </w:pPr>
                <w:r w:rsidRPr="002A6FC9">
                  <w:rPr>
                    <w:rFonts w:ascii="標楷體" w:eastAsia="標楷體" w:hAnsi="標楷體" w:cs="新細明體" w:hint="eastAsia"/>
                    <w:color w:val="000000"/>
                    <w:spacing w:val="-3"/>
                    <w:szCs w:val="24"/>
                  </w:rPr>
                  <w:t>J-B1 具備運用各類符號表達情意的素養，能</w:t>
                </w:r>
                <w:r w:rsidRPr="001D4875">
                  <w:rPr>
                    <w:rFonts w:ascii="標楷體" w:eastAsia="標楷體" w:hAnsi="標楷體" w:cs="新細明體" w:hint="eastAsia"/>
                    <w:color w:val="000000"/>
                    <w:spacing w:val="-3"/>
                    <w:szCs w:val="24"/>
                  </w:rPr>
                  <w:t>順暢</w:t>
                </w:r>
                <w:r w:rsidRPr="002A6FC9">
                  <w:rPr>
                    <w:rFonts w:ascii="標楷體" w:eastAsia="標楷體" w:hAnsi="標楷體" w:cs="新細明體" w:hint="eastAsia"/>
                    <w:color w:val="000000"/>
                    <w:spacing w:val="-3"/>
                    <w:szCs w:val="24"/>
                  </w:rPr>
                  <w:t>與人溝通互動。</w:t>
                </w:r>
              </w:p>
            </w:sdtContent>
          </w:sdt>
        </w:tc>
      </w:tr>
      <w:tr w:rsidR="00B802F6" w:rsidRPr="00806F36" w14:paraId="0FBFE11D" w14:textId="77777777" w:rsidTr="00E436E1">
        <w:trPr>
          <w:gridBefore w:val="1"/>
          <w:wBefore w:w="33" w:type="dxa"/>
          <w:trHeight w:val="699"/>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4833EFE" w14:textId="77777777" w:rsidR="00B802F6" w:rsidRPr="00806F36" w:rsidRDefault="00B802F6" w:rsidP="00B802F6">
            <w:pPr>
              <w:suppressAutoHyphens/>
              <w:spacing w:line="398" w:lineRule="auto"/>
              <w:ind w:left="0" w:hanging="2"/>
              <w:jc w:val="center"/>
            </w:pPr>
            <w:r w:rsidRPr="00806F36">
              <w:rPr>
                <w:rFonts w:ascii="標楷體" w:eastAsia="標楷體" w:hAnsi="標楷體" w:cs="標楷體" w:hint="eastAsia"/>
              </w:rPr>
              <w:t>學習重點</w:t>
            </w:r>
          </w:p>
        </w:tc>
        <w:tc>
          <w:tcPr>
            <w:tcW w:w="2197" w:type="dxa"/>
            <w:gridSpan w:val="3"/>
            <w:tcBorders>
              <w:top w:val="single" w:sz="4" w:space="0" w:color="000000"/>
              <w:left w:val="single" w:sz="4" w:space="0" w:color="000000"/>
              <w:bottom w:val="single" w:sz="4" w:space="0" w:color="000000"/>
              <w:right w:val="single" w:sz="4" w:space="0" w:color="000000"/>
            </w:tcBorders>
            <w:vAlign w:val="center"/>
            <w:hideMark/>
          </w:tcPr>
          <w:p w14:paraId="0A144DF3" w14:textId="77777777" w:rsidR="00B802F6" w:rsidRPr="00806F36" w:rsidRDefault="00B802F6" w:rsidP="00B802F6">
            <w:pPr>
              <w:spacing w:line="398" w:lineRule="auto"/>
              <w:ind w:left="0" w:hanging="2"/>
              <w:jc w:val="center"/>
            </w:pPr>
            <w:r w:rsidRPr="00806F36">
              <w:rPr>
                <w:rFonts w:ascii="標楷體" w:eastAsia="標楷體" w:hAnsi="標楷體" w:cs="標楷體" w:hint="eastAsia"/>
              </w:rPr>
              <w:t>學習</w:t>
            </w:r>
          </w:p>
          <w:p w14:paraId="47FF152E" w14:textId="77777777" w:rsidR="00B802F6" w:rsidRPr="00806F36" w:rsidRDefault="00B802F6" w:rsidP="00B802F6">
            <w:pPr>
              <w:suppressAutoHyphens/>
              <w:spacing w:line="398" w:lineRule="auto"/>
              <w:ind w:left="0" w:hanging="2"/>
              <w:jc w:val="center"/>
            </w:pPr>
            <w:r w:rsidRPr="00806F36">
              <w:rPr>
                <w:rFonts w:ascii="標楷體" w:eastAsia="標楷體" w:hAnsi="標楷體" w:cs="標楷體" w:hint="eastAsia"/>
              </w:rPr>
              <w:t>表現</w:t>
            </w:r>
          </w:p>
        </w:tc>
        <w:tc>
          <w:tcPr>
            <w:tcW w:w="17131" w:type="dxa"/>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14:paraId="20F8743E" w14:textId="22EDBBE8" w:rsidR="0005687A" w:rsidRPr="002A6FC9" w:rsidRDefault="00B802F6" w:rsidP="0005687A">
            <w:pPr>
              <w:pStyle w:val="a4"/>
              <w:numPr>
                <w:ilvl w:val="0"/>
                <w:numId w:val="2"/>
              </w:numPr>
              <w:autoSpaceDN w:val="0"/>
              <w:spacing w:line="360" w:lineRule="auto"/>
              <w:ind w:left="0" w:hanging="2"/>
              <w:jc w:val="both"/>
              <w:textAlignment w:val="baseline"/>
              <w:rPr>
                <w:rFonts w:ascii="標楷體" w:eastAsia="標楷體" w:hAnsi="標楷體"/>
              </w:rPr>
            </w:pPr>
            <w:sdt>
              <w:sdtPr>
                <w:tag w:val="goog_rdk_10"/>
                <w:id w:val="2109068402"/>
              </w:sdtPr>
              <w:sdtEndPr>
                <w:rPr>
                  <w:rFonts w:ascii="標楷體" w:eastAsia="標楷體" w:hAnsi="標楷體" w:hint="eastAsia"/>
                </w:rPr>
              </w:sdtEndPr>
              <w:sdtContent/>
            </w:sdt>
            <w:r w:rsidR="0005687A" w:rsidRPr="002A6FC9">
              <w:rPr>
                <w:rFonts w:ascii="標楷體" w:eastAsia="標楷體" w:hAnsi="標楷體" w:hint="eastAsia"/>
              </w:rPr>
              <w:t>學生能讀懂短文，並具有摘要的能力。</w:t>
            </w:r>
          </w:p>
          <w:p w14:paraId="76902F09" w14:textId="77777777" w:rsidR="0005687A" w:rsidRPr="002A6FC9" w:rsidRDefault="0005687A" w:rsidP="0005687A">
            <w:pPr>
              <w:pStyle w:val="a4"/>
              <w:numPr>
                <w:ilvl w:val="0"/>
                <w:numId w:val="2"/>
              </w:numPr>
              <w:autoSpaceDN w:val="0"/>
              <w:spacing w:line="360" w:lineRule="auto"/>
              <w:ind w:left="0" w:hanging="2"/>
              <w:jc w:val="both"/>
              <w:textAlignment w:val="baseline"/>
              <w:rPr>
                <w:rFonts w:ascii="標楷體" w:eastAsia="標楷體" w:hAnsi="標楷體"/>
              </w:rPr>
            </w:pPr>
            <w:r w:rsidRPr="002A6FC9">
              <w:rPr>
                <w:rFonts w:ascii="標楷體" w:eastAsia="標楷體" w:hAnsi="標楷體" w:hint="eastAsia"/>
              </w:rPr>
              <w:t>學生</w:t>
            </w:r>
            <w:r w:rsidRPr="002A6FC9">
              <w:rPr>
                <w:rFonts w:ascii="標楷體" w:eastAsia="標楷體" w:hAnsi="標楷體"/>
              </w:rPr>
              <w:t>能參與引導式討論</w:t>
            </w:r>
            <w:r w:rsidRPr="002A6FC9">
              <w:rPr>
                <w:rFonts w:ascii="標楷體" w:eastAsia="標楷體" w:hAnsi="標楷體" w:hint="eastAsia"/>
              </w:rPr>
              <w:t>，並能夠運用文字敘述做適切的表達</w:t>
            </w:r>
            <w:r w:rsidRPr="002A6FC9">
              <w:rPr>
                <w:rFonts w:ascii="標楷體" w:eastAsia="標楷體" w:hAnsi="標楷體"/>
              </w:rPr>
              <w:t>。</w:t>
            </w:r>
          </w:p>
          <w:p w14:paraId="1469552C" w14:textId="77777777" w:rsidR="0005687A" w:rsidRPr="002A6FC9" w:rsidRDefault="0005687A" w:rsidP="0005687A">
            <w:pPr>
              <w:pStyle w:val="a4"/>
              <w:numPr>
                <w:ilvl w:val="0"/>
                <w:numId w:val="2"/>
              </w:numPr>
              <w:autoSpaceDN w:val="0"/>
              <w:spacing w:line="360" w:lineRule="auto"/>
              <w:ind w:left="0" w:hanging="2"/>
              <w:jc w:val="both"/>
              <w:textAlignment w:val="baseline"/>
              <w:rPr>
                <w:rFonts w:ascii="標楷體" w:eastAsia="標楷體" w:hAnsi="標楷體"/>
              </w:rPr>
            </w:pPr>
            <w:r w:rsidRPr="002A6FC9">
              <w:rPr>
                <w:rFonts w:ascii="標楷體" w:eastAsia="標楷體" w:hAnsi="標楷體" w:hint="eastAsia"/>
              </w:rPr>
              <w:t>學生能運用科技媒體搜尋相關資源，以培養自主學習。</w:t>
            </w:r>
          </w:p>
          <w:p w14:paraId="27F537DA" w14:textId="77777777" w:rsidR="0005687A" w:rsidRPr="002A6FC9" w:rsidRDefault="0005687A" w:rsidP="0005687A">
            <w:pPr>
              <w:pStyle w:val="a4"/>
              <w:numPr>
                <w:ilvl w:val="0"/>
                <w:numId w:val="2"/>
              </w:numPr>
              <w:autoSpaceDN w:val="0"/>
              <w:spacing w:line="360" w:lineRule="auto"/>
              <w:ind w:left="0" w:hanging="2"/>
              <w:jc w:val="both"/>
              <w:textAlignment w:val="baseline"/>
              <w:rPr>
                <w:rFonts w:ascii="標楷體" w:eastAsia="標楷體" w:hAnsi="標楷體"/>
              </w:rPr>
            </w:pPr>
            <w:r w:rsidRPr="002A6FC9">
              <w:rPr>
                <w:rFonts w:ascii="標楷體" w:eastAsia="標楷體" w:hAnsi="標楷體" w:hint="eastAsia"/>
              </w:rPr>
              <w:t>學生能展現自己的興趣與多元能力，接納自我，並具有世界觀以促進個人成長。</w:t>
            </w:r>
          </w:p>
          <w:p w14:paraId="056C68E3" w14:textId="77777777" w:rsidR="0005687A" w:rsidRPr="002A6FC9" w:rsidRDefault="0005687A" w:rsidP="0005687A">
            <w:pPr>
              <w:pStyle w:val="a4"/>
              <w:numPr>
                <w:ilvl w:val="0"/>
                <w:numId w:val="2"/>
              </w:numPr>
              <w:autoSpaceDN w:val="0"/>
              <w:spacing w:line="360" w:lineRule="auto"/>
              <w:ind w:left="0" w:hanging="2"/>
              <w:textAlignment w:val="baseline"/>
              <w:rPr>
                <w:rFonts w:ascii="標楷體" w:eastAsia="標楷體" w:hAnsi="標楷體"/>
              </w:rPr>
            </w:pPr>
            <w:r w:rsidRPr="002A6FC9">
              <w:rPr>
                <w:rFonts w:ascii="標楷體" w:eastAsia="標楷體" w:hAnsi="標楷體" w:hint="eastAsia"/>
              </w:rPr>
              <w:t>學生能覺察個人的心理困擾與影響因素，並且運用適當問題解決策略或資源。</w:t>
            </w:r>
          </w:p>
          <w:p w14:paraId="642237B4" w14:textId="7C13E965" w:rsidR="00B802F6" w:rsidRPr="00806F36" w:rsidRDefault="0005687A" w:rsidP="0005687A">
            <w:pPr>
              <w:suppressAutoHyphens/>
              <w:spacing w:line="398" w:lineRule="auto"/>
              <w:ind w:left="0" w:hanging="2"/>
              <w:jc w:val="both"/>
              <w:rPr>
                <w:rFonts w:ascii="Times New Roman" w:eastAsia="Times New Roman" w:hAnsi="Times New Roman" w:cs="Times New Roman"/>
                <w:sz w:val="20"/>
                <w:szCs w:val="20"/>
              </w:rPr>
            </w:pPr>
            <w:r>
              <w:rPr>
                <w:rFonts w:ascii="標楷體" w:eastAsia="標楷體" w:hAnsi="標楷體" w:hint="eastAsia"/>
                <w:szCs w:val="24"/>
              </w:rPr>
              <w:t xml:space="preserve">6.  </w:t>
            </w:r>
            <w:r w:rsidRPr="002A6FC9">
              <w:rPr>
                <w:rFonts w:ascii="標楷體" w:eastAsia="標楷體" w:hAnsi="標楷體" w:hint="eastAsia"/>
                <w:szCs w:val="24"/>
              </w:rPr>
              <w:t>學生能運用生涯規劃方法與資源，培養生涯抉擇能力，以發展個人生涯進路。</w:t>
            </w:r>
            <w:sdt>
              <w:sdtPr>
                <w:rPr>
                  <w:rFonts w:ascii="標楷體" w:eastAsia="標楷體" w:hAnsi="標楷體" w:hint="eastAsia"/>
                  <w:szCs w:val="24"/>
                </w:rPr>
                <w:tag w:val="goog_rdk_11"/>
                <w:id w:val="2058357954"/>
              </w:sdtPr>
              <w:sdtEndPr>
                <w:rPr>
                  <w:rFonts w:ascii="Calibri" w:eastAsiaTheme="minorEastAsia" w:hAnsi="Calibri" w:hint="default"/>
                  <w:szCs w:val="22"/>
                </w:rPr>
              </w:sdtEndPr>
              <w:sdtContent/>
            </w:sdt>
          </w:p>
        </w:tc>
      </w:tr>
      <w:tr w:rsidR="00B802F6" w:rsidRPr="00806F36" w14:paraId="5E3522CD" w14:textId="77777777" w:rsidTr="00E436E1">
        <w:trPr>
          <w:gridBefore w:val="1"/>
          <w:wBefore w:w="33" w:type="dxa"/>
          <w:trHeight w:val="778"/>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F2BDE84" w14:textId="77777777" w:rsidR="00B802F6" w:rsidRPr="00806F36" w:rsidRDefault="00B802F6" w:rsidP="00B802F6">
            <w:pPr>
              <w:widowControl/>
              <w:ind w:left="0" w:hanging="2"/>
            </w:pPr>
          </w:p>
        </w:tc>
        <w:tc>
          <w:tcPr>
            <w:tcW w:w="2197" w:type="dxa"/>
            <w:gridSpan w:val="3"/>
            <w:tcBorders>
              <w:top w:val="single" w:sz="4" w:space="0" w:color="000000"/>
              <w:left w:val="single" w:sz="4" w:space="0" w:color="000000"/>
              <w:bottom w:val="single" w:sz="4" w:space="0" w:color="000000"/>
              <w:right w:val="single" w:sz="4" w:space="0" w:color="000000"/>
            </w:tcBorders>
            <w:vAlign w:val="center"/>
            <w:hideMark/>
          </w:tcPr>
          <w:p w14:paraId="610444A5" w14:textId="77777777" w:rsidR="00B802F6" w:rsidRPr="00806F36" w:rsidRDefault="00B802F6" w:rsidP="00B802F6">
            <w:pPr>
              <w:spacing w:line="398" w:lineRule="auto"/>
              <w:ind w:left="0" w:hanging="2"/>
              <w:jc w:val="center"/>
            </w:pPr>
            <w:r w:rsidRPr="00806F36">
              <w:rPr>
                <w:rFonts w:ascii="標楷體" w:eastAsia="標楷體" w:hAnsi="標楷體" w:cs="標楷體" w:hint="eastAsia"/>
              </w:rPr>
              <w:t>學習</w:t>
            </w:r>
          </w:p>
          <w:p w14:paraId="7BCA4DD9" w14:textId="77777777" w:rsidR="00B802F6" w:rsidRPr="00806F36" w:rsidRDefault="00B802F6" w:rsidP="00B802F6">
            <w:pPr>
              <w:suppressAutoHyphens/>
              <w:spacing w:line="398" w:lineRule="auto"/>
              <w:ind w:left="0" w:hanging="2"/>
              <w:jc w:val="center"/>
            </w:pPr>
            <w:r w:rsidRPr="00806F36">
              <w:rPr>
                <w:rFonts w:ascii="標楷體" w:eastAsia="標楷體" w:hAnsi="標楷體" w:cs="標楷體" w:hint="eastAsia"/>
              </w:rPr>
              <w:t>內容</w:t>
            </w:r>
          </w:p>
        </w:tc>
        <w:tc>
          <w:tcPr>
            <w:tcW w:w="17131" w:type="dxa"/>
            <w:gridSpan w:val="8"/>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14:paraId="786636F5" w14:textId="5428F826" w:rsidR="0005687A" w:rsidRPr="002A6FC9" w:rsidRDefault="00B802F6" w:rsidP="0005687A">
            <w:pPr>
              <w:spacing w:line="360" w:lineRule="auto"/>
              <w:ind w:left="478" w:hangingChars="200" w:hanging="480"/>
              <w:jc w:val="both"/>
              <w:rPr>
                <w:rFonts w:ascii="標楷體" w:eastAsia="標楷體" w:hAnsi="標楷體" w:cs="新細明體"/>
                <w:szCs w:val="24"/>
              </w:rPr>
            </w:pPr>
            <w:sdt>
              <w:sdtPr>
                <w:tag w:val="goog_rdk_12"/>
                <w:id w:val="-1293442195"/>
              </w:sdtPr>
              <w:sdtEndPr>
                <w:rPr>
                  <w:rFonts w:ascii="標楷體" w:eastAsia="標楷體" w:hAnsi="標楷體" w:cs="新細明體" w:hint="eastAsia"/>
                  <w:szCs w:val="24"/>
                </w:rPr>
              </w:sdtEndPr>
              <w:sdtContent/>
            </w:sdt>
            <w:r w:rsidR="0005687A" w:rsidRPr="002A6FC9">
              <w:rPr>
                <w:rFonts w:ascii="標楷體" w:eastAsia="標楷體" w:hAnsi="標楷體" w:cs="新細明體" w:hint="eastAsia"/>
                <w:szCs w:val="24"/>
              </w:rPr>
              <w:t>A</w:t>
            </w:r>
            <w:r w:rsidR="0005687A" w:rsidRPr="002A6FC9">
              <w:rPr>
                <w:rFonts w:ascii="標楷體" w:eastAsia="標楷體" w:hAnsi="標楷體" w:cs="新細明體"/>
                <w:szCs w:val="24"/>
              </w:rPr>
              <w:t>e-IV-8 簡易故事及短文的大意。</w:t>
            </w:r>
          </w:p>
          <w:p w14:paraId="04573A76" w14:textId="77777777" w:rsidR="0005687A" w:rsidRPr="002A6FC9" w:rsidRDefault="0005687A" w:rsidP="0005687A">
            <w:pPr>
              <w:spacing w:line="360" w:lineRule="auto"/>
              <w:ind w:left="478" w:hangingChars="200" w:hanging="480"/>
              <w:jc w:val="both"/>
              <w:rPr>
                <w:rFonts w:ascii="標楷體" w:eastAsia="標楷體" w:hAnsi="標楷體" w:cs="新細明體"/>
                <w:szCs w:val="24"/>
              </w:rPr>
            </w:pPr>
            <w:r w:rsidRPr="002A6FC9">
              <w:rPr>
                <w:rFonts w:ascii="標楷體" w:eastAsia="標楷體" w:hAnsi="標楷體" w:cs="新細明體" w:hint="eastAsia"/>
                <w:szCs w:val="24"/>
              </w:rPr>
              <w:t>英B</w:t>
            </w:r>
            <w:r w:rsidRPr="002A6FC9">
              <w:rPr>
                <w:rFonts w:ascii="標楷體" w:eastAsia="標楷體" w:hAnsi="標楷體" w:cs="新細明體"/>
                <w:szCs w:val="24"/>
              </w:rPr>
              <w:t>-IV-4 個人的需求、意願和感受的表達。</w:t>
            </w:r>
          </w:p>
          <w:p w14:paraId="216A723F" w14:textId="77777777" w:rsidR="0005687A" w:rsidRPr="002A6FC9" w:rsidRDefault="0005687A" w:rsidP="0005687A">
            <w:pPr>
              <w:spacing w:line="360" w:lineRule="auto"/>
              <w:ind w:left="478" w:hangingChars="200" w:hanging="480"/>
              <w:jc w:val="both"/>
              <w:rPr>
                <w:rFonts w:ascii="標楷體" w:eastAsia="標楷體" w:hAnsi="標楷體" w:cs="新細明體"/>
                <w:szCs w:val="24"/>
              </w:rPr>
            </w:pPr>
            <w:r w:rsidRPr="002A6FC9">
              <w:rPr>
                <w:rFonts w:ascii="標楷體" w:eastAsia="標楷體" w:hAnsi="標楷體" w:cs="新細明體" w:hint="eastAsia"/>
                <w:szCs w:val="24"/>
              </w:rPr>
              <w:t>英B</w:t>
            </w:r>
            <w:r w:rsidRPr="002A6FC9">
              <w:rPr>
                <w:rFonts w:ascii="標楷體" w:eastAsia="標楷體" w:hAnsi="標楷體" w:cs="新細明體"/>
                <w:szCs w:val="24"/>
              </w:rPr>
              <w:t>-IV-8 引導式討論。</w:t>
            </w:r>
          </w:p>
          <w:p w14:paraId="0BADA944" w14:textId="77777777" w:rsidR="0005687A" w:rsidRPr="002A6FC9" w:rsidRDefault="0005687A" w:rsidP="0005687A">
            <w:pPr>
              <w:spacing w:line="360" w:lineRule="auto"/>
              <w:ind w:left="0" w:hanging="2"/>
              <w:jc w:val="both"/>
              <w:rPr>
                <w:rFonts w:ascii="標楷體" w:eastAsia="標楷體" w:hAnsi="標楷體" w:cs="新細明體"/>
                <w:szCs w:val="24"/>
              </w:rPr>
            </w:pPr>
            <w:r w:rsidRPr="002A6FC9">
              <w:rPr>
                <w:rFonts w:ascii="標楷體" w:eastAsia="標楷體" w:hAnsi="標楷體" w:cs="新細明體" w:hint="eastAsia"/>
                <w:szCs w:val="24"/>
              </w:rPr>
              <w:t>輔 Aa-IV-1</w:t>
            </w:r>
            <w:r w:rsidRPr="002A6FC9">
              <w:rPr>
                <w:rFonts w:ascii="標楷體" w:eastAsia="標楷體" w:hAnsi="標楷體" w:cs="新細明體"/>
                <w:szCs w:val="24"/>
              </w:rPr>
              <w:t xml:space="preserve"> </w:t>
            </w:r>
            <w:r w:rsidRPr="002A6FC9">
              <w:rPr>
                <w:rFonts w:ascii="標楷體" w:eastAsia="標楷體" w:hAnsi="標楷體" w:cs="新細明體" w:hint="eastAsia"/>
                <w:szCs w:val="24"/>
              </w:rPr>
              <w:t>自我探索的方法、經驗與態度。</w:t>
            </w:r>
          </w:p>
          <w:p w14:paraId="20434908" w14:textId="77777777" w:rsidR="0005687A" w:rsidRPr="002A6FC9" w:rsidRDefault="0005687A" w:rsidP="0005687A">
            <w:pPr>
              <w:spacing w:line="360" w:lineRule="auto"/>
              <w:ind w:left="0" w:hanging="2"/>
              <w:jc w:val="both"/>
              <w:rPr>
                <w:rFonts w:ascii="標楷體" w:eastAsia="標楷體" w:hAnsi="標楷體" w:cs="新細明體"/>
                <w:szCs w:val="24"/>
              </w:rPr>
            </w:pPr>
            <w:r w:rsidRPr="002A6FC9">
              <w:rPr>
                <w:rFonts w:ascii="標楷體" w:eastAsia="標楷體" w:hAnsi="標楷體" w:cs="新細明體" w:hint="eastAsia"/>
                <w:szCs w:val="24"/>
              </w:rPr>
              <w:t>輔 Aa-IV-2</w:t>
            </w:r>
            <w:r w:rsidRPr="002A6FC9">
              <w:rPr>
                <w:rFonts w:ascii="標楷體" w:eastAsia="標楷體" w:hAnsi="標楷體" w:cs="新細明體"/>
                <w:szCs w:val="24"/>
              </w:rPr>
              <w:t xml:space="preserve"> </w:t>
            </w:r>
            <w:r w:rsidRPr="002A6FC9">
              <w:rPr>
                <w:rFonts w:ascii="標楷體" w:eastAsia="標楷體" w:hAnsi="標楷體" w:cs="新細明體" w:hint="eastAsia"/>
                <w:szCs w:val="24"/>
              </w:rPr>
              <w:t>自我悅納、尊重差異與自我成長。</w:t>
            </w:r>
          </w:p>
          <w:p w14:paraId="50557BA4" w14:textId="77777777" w:rsidR="0005687A" w:rsidRPr="002A6FC9" w:rsidRDefault="0005687A" w:rsidP="0005687A">
            <w:pPr>
              <w:spacing w:line="360" w:lineRule="auto"/>
              <w:ind w:left="0" w:hanging="2"/>
              <w:jc w:val="both"/>
              <w:rPr>
                <w:rFonts w:ascii="標楷體" w:eastAsia="標楷體" w:hAnsi="標楷體" w:cs="新細明體"/>
                <w:szCs w:val="24"/>
              </w:rPr>
            </w:pPr>
            <w:r w:rsidRPr="002A6FC9">
              <w:rPr>
                <w:rFonts w:ascii="標楷體" w:eastAsia="標楷體" w:hAnsi="標楷體" w:cs="新細明體" w:hint="eastAsia"/>
                <w:szCs w:val="24"/>
              </w:rPr>
              <w:t>輔 Da-IV-1 正向思考模式、生活習慣與態度的培養。</w:t>
            </w:r>
          </w:p>
          <w:p w14:paraId="7A752435" w14:textId="77777777" w:rsidR="0005687A" w:rsidRPr="002A6FC9" w:rsidRDefault="0005687A" w:rsidP="0005687A">
            <w:pPr>
              <w:spacing w:line="360" w:lineRule="auto"/>
              <w:ind w:left="0" w:hanging="2"/>
              <w:jc w:val="both"/>
              <w:rPr>
                <w:rFonts w:ascii="標楷體" w:eastAsia="標楷體" w:hAnsi="標楷體" w:cs="新細明體"/>
                <w:szCs w:val="24"/>
              </w:rPr>
            </w:pPr>
            <w:r w:rsidRPr="002A6FC9">
              <w:rPr>
                <w:rFonts w:ascii="標楷體" w:eastAsia="標楷體" w:hAnsi="標楷體" w:cs="新細明體" w:hint="eastAsia"/>
                <w:szCs w:val="24"/>
              </w:rPr>
              <w:lastRenderedPageBreak/>
              <w:t>輔 Ca-IV-1</w:t>
            </w:r>
            <w:r w:rsidRPr="002A6FC9">
              <w:rPr>
                <w:rFonts w:ascii="標楷體" w:eastAsia="標楷體" w:hAnsi="標楷體" w:cs="新細明體"/>
                <w:szCs w:val="24"/>
              </w:rPr>
              <w:t xml:space="preserve"> </w:t>
            </w:r>
            <w:r w:rsidRPr="002A6FC9">
              <w:rPr>
                <w:rFonts w:ascii="標楷體" w:eastAsia="標楷體" w:hAnsi="標楷體" w:cs="新細明體" w:hint="eastAsia"/>
                <w:szCs w:val="24"/>
              </w:rPr>
              <w:t>生涯發展、生涯轉折與生命意義的探索。</w:t>
            </w:r>
          </w:p>
          <w:p w14:paraId="39251220" w14:textId="60F28D70" w:rsidR="00B802F6" w:rsidRPr="00806F36" w:rsidRDefault="0005687A" w:rsidP="0005687A">
            <w:pPr>
              <w:spacing w:line="398" w:lineRule="auto"/>
              <w:ind w:left="0" w:hanging="2"/>
              <w:jc w:val="both"/>
            </w:pPr>
            <w:r w:rsidRPr="002A6FC9">
              <w:rPr>
                <w:rFonts w:ascii="標楷體" w:eastAsia="標楷體" w:hAnsi="標楷體" w:cs="新細明體" w:hint="eastAsia"/>
                <w:szCs w:val="24"/>
              </w:rPr>
              <w:t>輔 Cb-IV-2</w:t>
            </w:r>
            <w:r w:rsidRPr="002A6FC9">
              <w:rPr>
                <w:rFonts w:ascii="標楷體" w:eastAsia="標楷體" w:hAnsi="標楷體" w:cs="新細明體"/>
                <w:szCs w:val="24"/>
              </w:rPr>
              <w:t xml:space="preserve"> </w:t>
            </w:r>
            <w:r w:rsidRPr="002A6FC9">
              <w:rPr>
                <w:rFonts w:ascii="標楷體" w:eastAsia="標楷體" w:hAnsi="標楷體" w:cs="新細明體" w:hint="eastAsia"/>
                <w:szCs w:val="24"/>
              </w:rPr>
              <w:t>工作意義、工作態度、工作世界，突破傳統的性別職業框架，勇於探索未來的發展。</w:t>
            </w:r>
            <w:sdt>
              <w:sdtPr>
                <w:rPr>
                  <w:rFonts w:ascii="標楷體" w:eastAsia="標楷體" w:hAnsi="標楷體" w:cs="新細明體" w:hint="eastAsia"/>
                  <w:szCs w:val="24"/>
                </w:rPr>
                <w:tag w:val="goog_rdk_13"/>
                <w:id w:val="-180291738"/>
              </w:sdtPr>
              <w:sdtEndPr>
                <w:rPr>
                  <w:rFonts w:ascii="Calibri" w:eastAsiaTheme="minorEastAsia" w:hAnsi="Calibri" w:cs="Calibri" w:hint="default"/>
                  <w:szCs w:val="22"/>
                </w:rPr>
              </w:sdtEndPr>
              <w:sdtContent/>
            </w:sdt>
          </w:p>
        </w:tc>
      </w:tr>
      <w:tr w:rsidR="00586580" w:rsidRPr="00806F36" w14:paraId="51D435FD" w14:textId="77777777" w:rsidTr="00E436E1">
        <w:trPr>
          <w:gridBefore w:val="1"/>
          <w:wBefore w:w="33" w:type="dxa"/>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784EFC2" w14:textId="77777777" w:rsidR="00586580" w:rsidRPr="00806F36" w:rsidRDefault="00586580" w:rsidP="00586580">
            <w:pPr>
              <w:suppressAutoHyphens/>
              <w:spacing w:line="398" w:lineRule="auto"/>
              <w:ind w:left="0" w:hanging="2"/>
              <w:jc w:val="center"/>
              <w:rPr>
                <w:rFonts w:ascii="標楷體" w:eastAsia="標楷體" w:hAnsi="標楷體" w:cs="標楷體"/>
              </w:rPr>
            </w:pPr>
            <w:r w:rsidRPr="00806F36">
              <w:rPr>
                <w:rFonts w:ascii="標楷體" w:eastAsia="標楷體" w:hAnsi="標楷體" w:cs="標楷體" w:hint="eastAsia"/>
              </w:rPr>
              <w:lastRenderedPageBreak/>
              <w:t>課程目標</w:t>
            </w:r>
          </w:p>
        </w:tc>
        <w:tc>
          <w:tcPr>
            <w:tcW w:w="19328" w:type="dxa"/>
            <w:gridSpan w:val="11"/>
            <w:tcBorders>
              <w:top w:val="single" w:sz="4" w:space="0" w:color="000000"/>
              <w:left w:val="single" w:sz="4" w:space="0" w:color="000000"/>
              <w:bottom w:val="single" w:sz="4" w:space="0" w:color="000000"/>
              <w:right w:val="single" w:sz="4" w:space="0" w:color="000000"/>
            </w:tcBorders>
            <w:hideMark/>
          </w:tcPr>
          <w:p w14:paraId="1D06DDA7" w14:textId="77777777" w:rsidR="00586580" w:rsidRDefault="00AC070B" w:rsidP="00586580">
            <w:pPr>
              <w:suppressAutoHyphens/>
              <w:spacing w:line="319" w:lineRule="auto"/>
              <w:ind w:left="0" w:hanging="2"/>
              <w:rPr>
                <w:rFonts w:ascii="標楷體" w:eastAsia="標楷體" w:hAnsi="標楷體"/>
                <w:szCs w:val="24"/>
              </w:rPr>
            </w:pPr>
            <w:r>
              <w:rPr>
                <w:rFonts w:ascii="標楷體" w:eastAsia="標楷體" w:hAnsi="標楷體" w:hint="eastAsia"/>
                <w:szCs w:val="24"/>
              </w:rPr>
              <w:t>學生能透過文章、歌曲、繪本、以及短片或電影等</w:t>
            </w:r>
            <w:r w:rsidR="00586580" w:rsidRPr="002A6FC9">
              <w:rPr>
                <w:rFonts w:ascii="標楷體" w:eastAsia="標楷體" w:hAnsi="標楷體" w:hint="eastAsia"/>
                <w:szCs w:val="24"/>
              </w:rPr>
              <w:t>多媒體資源及素材，培養自我了解及探索自我潛能的可能性，並經由分組合作及教師的引導，適切表達自己的意見與感受，提升個人自信及表達技巧，並學會尊重他人及接納差異，進一步共同擬定職涯策略規劃。</w:t>
            </w:r>
          </w:p>
          <w:p w14:paraId="620AC27E" w14:textId="2BC014B8" w:rsidR="00AC070B" w:rsidRPr="00806F36" w:rsidRDefault="00AC070B" w:rsidP="00586580">
            <w:pPr>
              <w:suppressAutoHyphens/>
              <w:spacing w:line="319" w:lineRule="auto"/>
              <w:ind w:left="0" w:hanging="2"/>
              <w:rPr>
                <w:rFonts w:hint="eastAsia"/>
              </w:rPr>
            </w:pPr>
          </w:p>
        </w:tc>
      </w:tr>
      <w:tr w:rsidR="00586580" w:rsidRPr="00806F36" w14:paraId="2DE911C2" w14:textId="77777777" w:rsidTr="00E436E1">
        <w:trPr>
          <w:gridBefore w:val="1"/>
          <w:wBefore w:w="33" w:type="dxa"/>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527F90F" w14:textId="77777777" w:rsidR="00586580" w:rsidRPr="00806F36" w:rsidRDefault="00586580" w:rsidP="00586580">
            <w:pPr>
              <w:suppressAutoHyphens/>
              <w:spacing w:line="398" w:lineRule="auto"/>
              <w:ind w:left="0" w:hanging="2"/>
              <w:jc w:val="center"/>
            </w:pPr>
            <w:r w:rsidRPr="00806F36">
              <w:rPr>
                <w:rFonts w:ascii="標楷體" w:eastAsia="標楷體" w:hAnsi="標楷體" w:cs="標楷體" w:hint="eastAsia"/>
              </w:rPr>
              <w:t>總結性評量-表現任務</w:t>
            </w:r>
          </w:p>
        </w:tc>
        <w:tc>
          <w:tcPr>
            <w:tcW w:w="19328" w:type="dxa"/>
            <w:gridSpan w:val="11"/>
            <w:tcBorders>
              <w:top w:val="single" w:sz="4" w:space="0" w:color="000000"/>
              <w:left w:val="single" w:sz="4" w:space="0" w:color="000000"/>
              <w:bottom w:val="single" w:sz="4" w:space="0" w:color="000000"/>
              <w:right w:val="single" w:sz="4" w:space="0" w:color="000000"/>
            </w:tcBorders>
            <w:hideMark/>
          </w:tcPr>
          <w:sdt>
            <w:sdtPr>
              <w:tag w:val="goog_rdk_19"/>
              <w:id w:val="-1610891854"/>
            </w:sdtPr>
            <w:sdtEndPr/>
            <w:sdtContent>
              <w:p w14:paraId="3C166AA0" w14:textId="45A8A063" w:rsidR="00586580" w:rsidRPr="002A6FC9" w:rsidRDefault="00586580" w:rsidP="00586580">
                <w:pPr>
                  <w:spacing w:line="360" w:lineRule="auto"/>
                  <w:ind w:left="0" w:hanging="2"/>
                  <w:rPr>
                    <w:rFonts w:ascii="標楷體" w:eastAsia="標楷體" w:hAnsi="標楷體"/>
                    <w:szCs w:val="24"/>
                  </w:rPr>
                </w:pPr>
                <w:r w:rsidRPr="002A6FC9">
                  <w:rPr>
                    <w:rFonts w:ascii="標楷體" w:eastAsia="標楷體" w:hAnsi="標楷體" w:hint="eastAsia"/>
                    <w:b/>
                    <w:szCs w:val="24"/>
                  </w:rPr>
                  <w:t>上學期</w:t>
                </w:r>
                <w:r w:rsidRPr="002A6FC9">
                  <w:rPr>
                    <w:rFonts w:ascii="標楷體" w:eastAsia="標楷體" w:hAnsi="標楷體" w:hint="eastAsia"/>
                    <w:szCs w:val="24"/>
                  </w:rPr>
                  <w:t xml:space="preserve">: </w:t>
                </w:r>
                <w:r w:rsidR="003C4998">
                  <w:rPr>
                    <w:rFonts w:ascii="標楷體" w:eastAsia="標楷體" w:hAnsi="標楷體" w:hint="eastAsia"/>
                    <w:szCs w:val="24"/>
                  </w:rPr>
                  <w:t>經過這學期的活動，</w:t>
                </w:r>
                <w:r w:rsidRPr="002A6FC9">
                  <w:rPr>
                    <w:rFonts w:ascii="標楷體" w:eastAsia="標楷體" w:hAnsi="標楷體" w:hint="eastAsia"/>
                    <w:szCs w:val="24"/>
                  </w:rPr>
                  <w:t>學</w:t>
                </w:r>
                <w:r w:rsidR="003C4998">
                  <w:rPr>
                    <w:rFonts w:ascii="標楷體" w:eastAsia="標楷體" w:hAnsi="標楷體" w:hint="eastAsia"/>
                    <w:szCs w:val="24"/>
                  </w:rPr>
                  <w:t>生</w:t>
                </w:r>
                <w:r w:rsidRPr="002A6FC9">
                  <w:rPr>
                    <w:rFonts w:ascii="標楷體" w:eastAsia="標楷體" w:hAnsi="標楷體" w:hint="eastAsia"/>
                    <w:szCs w:val="24"/>
                  </w:rPr>
                  <w:t>將會認識自我的特質並且看到很多追求夢想的例子，在學期末時需完成</w:t>
                </w:r>
                <w:r w:rsidRPr="002A6FC9">
                  <w:rPr>
                    <w:rFonts w:ascii="標楷體" w:eastAsia="標楷體" w:hAnsi="標楷體" w:hint="eastAsia"/>
                    <w:b/>
                    <w:szCs w:val="24"/>
                  </w:rPr>
                  <w:t>個人特質版</w:t>
                </w:r>
                <w:r w:rsidRPr="002A6FC9">
                  <w:rPr>
                    <w:rFonts w:ascii="標楷體" w:eastAsia="標楷體" w:hAnsi="標楷體" w:hint="eastAsia"/>
                    <w:szCs w:val="24"/>
                  </w:rPr>
                  <w:t>，並藉由發表與他人分享說明。在</w:t>
                </w:r>
                <w:r w:rsidRPr="002A6FC9">
                  <w:rPr>
                    <w:rFonts w:ascii="標楷體" w:eastAsia="標楷體" w:hAnsi="標楷體" w:hint="eastAsia"/>
                    <w:b/>
                    <w:bCs/>
                    <w:szCs w:val="24"/>
                  </w:rPr>
                  <w:t>個人特質版</w:t>
                </w:r>
                <w:r w:rsidRPr="002A6FC9">
                  <w:rPr>
                    <w:rFonts w:ascii="標楷體" w:eastAsia="標楷體" w:hAnsi="標楷體" w:hint="eastAsia"/>
                    <w:szCs w:val="24"/>
                  </w:rPr>
                  <w:t>裡，同學從這學期自我探索活動裡歸納出並寫下至少五個最符合自己的人格特質，並且上網搜尋符合這些特質的職業，而在這些職業中你又對哪些事感到興趣呢? 感興趣的原因又是什麼呢?</w:t>
                </w:r>
                <w:r w:rsidRPr="002A6FC9">
                  <w:rPr>
                    <w:rFonts w:ascii="標楷體" w:eastAsia="標楷體" w:hAnsi="標楷體"/>
                    <w:szCs w:val="24"/>
                  </w:rPr>
                  <w:t xml:space="preserve"> </w:t>
                </w:r>
              </w:p>
              <w:p w14:paraId="43053E5D" w14:textId="77777777" w:rsidR="00586580" w:rsidRPr="002A6FC9" w:rsidRDefault="00586580" w:rsidP="00586580">
                <w:pPr>
                  <w:spacing w:line="360" w:lineRule="auto"/>
                  <w:ind w:left="0" w:hanging="2"/>
                  <w:rPr>
                    <w:rFonts w:ascii="標楷體" w:eastAsia="標楷體" w:hAnsi="標楷體"/>
                    <w:szCs w:val="24"/>
                  </w:rPr>
                </w:pPr>
                <w:r w:rsidRPr="002A6FC9">
                  <w:rPr>
                    <w:rFonts w:ascii="標楷體" w:eastAsia="標楷體" w:hAnsi="標楷體" w:hint="eastAsia"/>
                    <w:szCs w:val="24"/>
                  </w:rPr>
                  <w:t>評分項目－整體內容</w:t>
                </w:r>
                <w:r w:rsidRPr="002A6FC9">
                  <w:rPr>
                    <w:rFonts w:ascii="標楷體" w:eastAsia="標楷體" w:hAnsi="標楷體"/>
                    <w:szCs w:val="24"/>
                  </w:rPr>
                  <w:t>40%</w:t>
                </w:r>
                <w:r w:rsidRPr="002A6FC9">
                  <w:rPr>
                    <w:rFonts w:ascii="標楷體" w:eastAsia="標楷體" w:hAnsi="標楷體" w:hint="eastAsia"/>
                    <w:szCs w:val="24"/>
                  </w:rPr>
                  <w:t>，</w:t>
                </w:r>
                <w:r w:rsidRPr="002A6FC9">
                  <w:rPr>
                    <w:rFonts w:ascii="標楷體" w:eastAsia="標楷體" w:hAnsi="標楷體"/>
                    <w:szCs w:val="24"/>
                  </w:rPr>
                  <w:t>口語表達</w:t>
                </w:r>
                <w:r w:rsidRPr="002A6FC9">
                  <w:rPr>
                    <w:rFonts w:ascii="標楷體" w:eastAsia="標楷體" w:hAnsi="標楷體" w:hint="eastAsia"/>
                    <w:szCs w:val="24"/>
                  </w:rPr>
                  <w:t>技巧</w:t>
                </w:r>
                <w:r w:rsidRPr="002A6FC9">
                  <w:rPr>
                    <w:rFonts w:ascii="標楷體" w:eastAsia="標楷體" w:hAnsi="標楷體"/>
                    <w:szCs w:val="24"/>
                  </w:rPr>
                  <w:t>30%</w:t>
                </w:r>
                <w:r w:rsidRPr="002A6FC9">
                  <w:rPr>
                    <w:rFonts w:ascii="標楷體" w:eastAsia="標楷體" w:hAnsi="標楷體" w:hint="eastAsia"/>
                    <w:szCs w:val="24"/>
                  </w:rPr>
                  <w:t>，媒體使用</w:t>
                </w:r>
                <w:r w:rsidRPr="002A6FC9">
                  <w:rPr>
                    <w:rFonts w:ascii="標楷體" w:eastAsia="標楷體" w:hAnsi="標楷體"/>
                    <w:szCs w:val="24"/>
                  </w:rPr>
                  <w:t>20%</w:t>
                </w:r>
                <w:r w:rsidRPr="002A6FC9">
                  <w:rPr>
                    <w:rFonts w:ascii="標楷體" w:eastAsia="標楷體" w:hAnsi="標楷體" w:hint="eastAsia"/>
                    <w:szCs w:val="24"/>
                  </w:rPr>
                  <w:t>，創意發揮</w:t>
                </w:r>
                <w:r w:rsidRPr="002A6FC9">
                  <w:rPr>
                    <w:rFonts w:ascii="標楷體" w:eastAsia="標楷體" w:hAnsi="標楷體"/>
                    <w:szCs w:val="24"/>
                  </w:rPr>
                  <w:t>10%</w:t>
                </w:r>
              </w:p>
              <w:p w14:paraId="3B364CC7" w14:textId="77777777" w:rsidR="00586580" w:rsidRPr="002A6FC9" w:rsidRDefault="00586580" w:rsidP="00586580">
                <w:pPr>
                  <w:spacing w:line="360" w:lineRule="auto"/>
                  <w:ind w:left="0" w:hanging="2"/>
                  <w:rPr>
                    <w:rFonts w:ascii="標楷體" w:eastAsia="標楷體" w:hAnsi="標楷體"/>
                    <w:szCs w:val="24"/>
                  </w:rPr>
                </w:pPr>
              </w:p>
              <w:p w14:paraId="2D2C43B6" w14:textId="74146D8A" w:rsidR="00586580" w:rsidRPr="002A6FC9" w:rsidRDefault="00586580" w:rsidP="00586580">
                <w:pPr>
                  <w:pStyle w:val="10"/>
                  <w:suppressAutoHyphens w:val="0"/>
                  <w:spacing w:line="360" w:lineRule="auto"/>
                  <w:ind w:hanging="2"/>
                  <w:rPr>
                    <w:rFonts w:ascii="標楷體" w:eastAsia="標楷體" w:hAnsi="標楷體"/>
                    <w:szCs w:val="24"/>
                  </w:rPr>
                </w:pPr>
                <w:r w:rsidRPr="002A6FC9">
                  <w:rPr>
                    <w:rFonts w:ascii="標楷體" w:eastAsia="標楷體" w:hAnsi="標楷體" w:hint="eastAsia"/>
                    <w:b/>
                    <w:szCs w:val="24"/>
                  </w:rPr>
                  <w:t>下學期</w:t>
                </w:r>
                <w:r w:rsidRPr="002A6FC9">
                  <w:rPr>
                    <w:rFonts w:ascii="標楷體" w:eastAsia="標楷體" w:hAnsi="標楷體" w:hint="eastAsia"/>
                    <w:szCs w:val="24"/>
                  </w:rPr>
                  <w:t xml:space="preserve">: </w:t>
                </w:r>
                <w:r w:rsidR="003C4998">
                  <w:rPr>
                    <w:rFonts w:ascii="標楷體" w:eastAsia="標楷體" w:hAnsi="標楷體" w:hint="eastAsia"/>
                    <w:szCs w:val="24"/>
                  </w:rPr>
                  <w:t>經由一學期職業探索與認識各職業的典範人物，</w:t>
                </w:r>
                <w:r w:rsidRPr="002A6FC9">
                  <w:rPr>
                    <w:rFonts w:ascii="標楷體" w:eastAsia="標楷體" w:hAnsi="標楷體" w:hint="eastAsia"/>
                    <w:szCs w:val="24"/>
                  </w:rPr>
                  <w:t>學</w:t>
                </w:r>
                <w:r w:rsidR="003C4998">
                  <w:rPr>
                    <w:rFonts w:ascii="標楷體" w:eastAsia="標楷體" w:hAnsi="標楷體" w:hint="eastAsia"/>
                    <w:szCs w:val="24"/>
                  </w:rPr>
                  <w:t>生除了能對各職業有更深的了解，</w:t>
                </w:r>
                <w:r w:rsidRPr="002A6FC9">
                  <w:rPr>
                    <w:rFonts w:ascii="標楷體" w:eastAsia="標楷體" w:hAnsi="標楷體" w:hint="eastAsia"/>
                    <w:szCs w:val="24"/>
                  </w:rPr>
                  <w:t>於學期末完成</w:t>
                </w:r>
                <w:r w:rsidRPr="002A6FC9">
                  <w:rPr>
                    <w:rFonts w:ascii="標楷體" w:eastAsia="標楷體" w:hAnsi="標楷體" w:hint="eastAsia"/>
                    <w:b/>
                    <w:szCs w:val="24"/>
                  </w:rPr>
                  <w:t>生涯藍圖規劃版</w:t>
                </w:r>
                <w:r w:rsidRPr="002A6FC9">
                  <w:rPr>
                    <w:rFonts w:ascii="標楷體" w:eastAsia="標楷體" w:hAnsi="標楷體" w:hint="eastAsia"/>
                    <w:szCs w:val="24"/>
                  </w:rPr>
                  <w:t>，</w:t>
                </w:r>
                <w:r w:rsidR="003C4998">
                  <w:rPr>
                    <w:rFonts w:ascii="標楷體" w:eastAsia="標楷體" w:hAnsi="標楷體" w:hint="eastAsia"/>
                    <w:szCs w:val="24"/>
                  </w:rPr>
                  <w:t>更能</w:t>
                </w:r>
                <w:r w:rsidR="003C4998" w:rsidRPr="001D4875">
                  <w:rPr>
                    <w:rFonts w:ascii="標楷體" w:eastAsia="標楷體" w:hAnsi="標楷體" w:hint="eastAsia"/>
                    <w:szCs w:val="24"/>
                  </w:rPr>
                  <w:t>在海量訊息的年代，</w:t>
                </w:r>
                <w:r w:rsidR="003C4998">
                  <w:rPr>
                    <w:rFonts w:ascii="標楷體" w:eastAsia="標楷體" w:hAnsi="標楷體" w:hint="eastAsia"/>
                    <w:szCs w:val="24"/>
                  </w:rPr>
                  <w:t>精進自身</w:t>
                </w:r>
                <w:r w:rsidR="003C4998" w:rsidRPr="001D4875">
                  <w:rPr>
                    <w:rFonts w:ascii="標楷體" w:eastAsia="標楷體" w:hAnsi="標楷體" w:hint="eastAsia"/>
                    <w:szCs w:val="24"/>
                  </w:rPr>
                  <w:t>將訊息去蕪存菁、</w:t>
                </w:r>
                <w:r w:rsidR="003C4998">
                  <w:rPr>
                    <w:rFonts w:ascii="標楷體" w:eastAsia="標楷體" w:hAnsi="標楷體" w:hint="eastAsia"/>
                    <w:szCs w:val="24"/>
                  </w:rPr>
                  <w:t>擷取</w:t>
                </w:r>
                <w:r w:rsidR="003C4998" w:rsidRPr="001D4875">
                  <w:rPr>
                    <w:rFonts w:ascii="標楷體" w:eastAsia="標楷體" w:hAnsi="標楷體" w:hint="eastAsia"/>
                    <w:szCs w:val="24"/>
                  </w:rPr>
                  <w:t>重點並有效表達的能力。</w:t>
                </w:r>
                <w:r w:rsidRPr="002A6FC9">
                  <w:rPr>
                    <w:rFonts w:ascii="標楷體" w:eastAsia="標楷體" w:hAnsi="標楷體" w:hint="eastAsia"/>
                    <w:szCs w:val="24"/>
                  </w:rPr>
                  <w:t>在</w:t>
                </w:r>
                <w:r w:rsidRPr="002A6FC9">
                  <w:rPr>
                    <w:rFonts w:ascii="標楷體" w:eastAsia="標楷體" w:hAnsi="標楷體" w:hint="eastAsia"/>
                    <w:b/>
                    <w:szCs w:val="24"/>
                  </w:rPr>
                  <w:t>生涯藍圖規劃版</w:t>
                </w:r>
                <w:r w:rsidR="003C4998">
                  <w:rPr>
                    <w:rFonts w:ascii="標楷體" w:eastAsia="標楷體" w:hAnsi="標楷體" w:hint="eastAsia"/>
                    <w:bCs/>
                    <w:szCs w:val="24"/>
                  </w:rPr>
                  <w:t>裡，</w:t>
                </w:r>
                <w:r w:rsidRPr="002A6FC9">
                  <w:rPr>
                    <w:rFonts w:ascii="標楷體" w:eastAsia="標楷體" w:hAnsi="標楷體" w:hint="eastAsia"/>
                    <w:bCs/>
                    <w:szCs w:val="24"/>
                  </w:rPr>
                  <w:t>學</w:t>
                </w:r>
                <w:r w:rsidR="003C4998">
                  <w:rPr>
                    <w:rFonts w:ascii="標楷體" w:eastAsia="標楷體" w:hAnsi="標楷體" w:hint="eastAsia"/>
                    <w:bCs/>
                    <w:szCs w:val="24"/>
                  </w:rPr>
                  <w:t>生</w:t>
                </w:r>
                <w:r w:rsidRPr="002A6FC9">
                  <w:rPr>
                    <w:rFonts w:ascii="標楷體" w:eastAsia="標楷體" w:hAnsi="標楷體" w:hint="eastAsia"/>
                    <w:bCs/>
                    <w:szCs w:val="24"/>
                  </w:rPr>
                  <w:t>需選定一個未來想從事的職業，</w:t>
                </w:r>
                <w:r w:rsidR="001E0087">
                  <w:rPr>
                    <w:rFonts w:ascii="標楷體" w:eastAsia="標楷體" w:hAnsi="標楷體" w:hint="eastAsia"/>
                    <w:szCs w:val="24"/>
                  </w:rPr>
                  <w:t>發表</w:t>
                </w:r>
                <w:r w:rsidRPr="002A6FC9">
                  <w:rPr>
                    <w:rFonts w:ascii="標楷體" w:eastAsia="標楷體" w:hAnsi="標楷體" w:hint="eastAsia"/>
                    <w:bCs/>
                    <w:szCs w:val="24"/>
                  </w:rPr>
                  <w:t>從事這項職業需要具備的能力與資格，並且介紹一個這個職業的典範人物，提出為了從事這項職業，自己可以做哪些準備?</w:t>
                </w:r>
              </w:p>
              <w:p w14:paraId="2B6A73CC" w14:textId="7F175DBB" w:rsidR="00586580" w:rsidRPr="00806F36" w:rsidRDefault="00586580" w:rsidP="00FD7CB7">
                <w:pPr>
                  <w:spacing w:line="319" w:lineRule="auto"/>
                  <w:ind w:left="0" w:hanging="2"/>
                </w:pPr>
                <w:r w:rsidRPr="002A6FC9">
                  <w:rPr>
                    <w:rFonts w:ascii="標楷體" w:eastAsia="標楷體" w:hAnsi="標楷體" w:hint="eastAsia"/>
                    <w:szCs w:val="24"/>
                  </w:rPr>
                  <w:t>評分項目</w:t>
                </w:r>
                <w:r w:rsidRPr="002A6FC9">
                  <w:rPr>
                    <w:rFonts w:ascii="標楷體" w:eastAsia="標楷體" w:hAnsi="標楷體" w:cs="SimSun" w:hint="eastAsia"/>
                    <w:kern w:val="2"/>
                    <w:szCs w:val="24"/>
                  </w:rPr>
                  <w:t>－</w:t>
                </w:r>
                <w:r w:rsidRPr="002A6FC9">
                  <w:rPr>
                    <w:rFonts w:ascii="標楷體" w:eastAsia="標楷體" w:hAnsi="標楷體" w:hint="eastAsia"/>
                    <w:szCs w:val="24"/>
                  </w:rPr>
                  <w:t>整體內容</w:t>
                </w:r>
                <w:r w:rsidR="001E0087">
                  <w:rPr>
                    <w:rFonts w:ascii="標楷體" w:eastAsia="標楷體" w:hAnsi="標楷體" w:hint="eastAsia"/>
                    <w:szCs w:val="24"/>
                  </w:rPr>
                  <w:t xml:space="preserve"> </w:t>
                </w:r>
                <w:r w:rsidRPr="002A6FC9">
                  <w:rPr>
                    <w:rFonts w:ascii="標楷體" w:eastAsia="標楷體" w:hAnsi="標楷體" w:hint="eastAsia"/>
                    <w:szCs w:val="24"/>
                  </w:rPr>
                  <w:t>4</w:t>
                </w:r>
                <w:r w:rsidRPr="002A6FC9">
                  <w:rPr>
                    <w:rFonts w:ascii="標楷體" w:eastAsia="標楷體" w:hAnsi="標楷體"/>
                    <w:szCs w:val="24"/>
                  </w:rPr>
                  <w:t>0%</w:t>
                </w:r>
                <w:r w:rsidRPr="002A6FC9">
                  <w:rPr>
                    <w:rFonts w:ascii="標楷體" w:eastAsia="標楷體" w:hAnsi="標楷體" w:hint="eastAsia"/>
                    <w:szCs w:val="24"/>
                  </w:rPr>
                  <w:t>，</w:t>
                </w:r>
                <w:r w:rsidRPr="002A6FC9">
                  <w:rPr>
                    <w:rFonts w:ascii="標楷體" w:eastAsia="標楷體" w:hAnsi="標楷體"/>
                    <w:szCs w:val="24"/>
                  </w:rPr>
                  <w:t>口語表達</w:t>
                </w:r>
                <w:r w:rsidRPr="002A6FC9">
                  <w:rPr>
                    <w:rFonts w:ascii="標楷體" w:eastAsia="標楷體" w:hAnsi="標楷體" w:hint="eastAsia"/>
                    <w:szCs w:val="24"/>
                  </w:rPr>
                  <w:t>技巧</w:t>
                </w:r>
                <w:r w:rsidRPr="002A6FC9">
                  <w:rPr>
                    <w:rFonts w:ascii="標楷體" w:eastAsia="標楷體" w:hAnsi="標楷體"/>
                    <w:szCs w:val="24"/>
                  </w:rPr>
                  <w:t>30%</w:t>
                </w:r>
                <w:r w:rsidRPr="002A6FC9">
                  <w:rPr>
                    <w:rFonts w:ascii="標楷體" w:eastAsia="標楷體" w:hAnsi="標楷體" w:hint="eastAsia"/>
                    <w:szCs w:val="24"/>
                  </w:rPr>
                  <w:t>，媒體使用</w:t>
                </w:r>
                <w:r w:rsidRPr="002A6FC9">
                  <w:rPr>
                    <w:rFonts w:ascii="標楷體" w:eastAsia="標楷體" w:hAnsi="標楷體"/>
                    <w:szCs w:val="24"/>
                  </w:rPr>
                  <w:t>20%</w:t>
                </w:r>
                <w:r w:rsidRPr="002A6FC9">
                  <w:rPr>
                    <w:rFonts w:ascii="標楷體" w:eastAsia="標楷體" w:hAnsi="標楷體" w:hint="eastAsia"/>
                    <w:szCs w:val="24"/>
                  </w:rPr>
                  <w:t>，創意發揮</w:t>
                </w:r>
                <w:r w:rsidRPr="002A6FC9">
                  <w:rPr>
                    <w:rFonts w:ascii="標楷體" w:eastAsia="標楷體" w:hAnsi="標楷體"/>
                    <w:szCs w:val="24"/>
                  </w:rPr>
                  <w:t>10%</w:t>
                </w:r>
              </w:p>
            </w:sdtContent>
          </w:sdt>
        </w:tc>
      </w:tr>
      <w:tr w:rsidR="00E436E1" w:rsidRPr="002A6FC9" w14:paraId="2AA79FE2" w14:textId="77777777" w:rsidTr="00E436E1">
        <w:tblPrEx>
          <w:tblLook w:val="0000" w:firstRow="0" w:lastRow="0" w:firstColumn="0" w:lastColumn="0" w:noHBand="0" w:noVBand="0"/>
        </w:tblPrEx>
        <w:trPr>
          <w:gridAfter w:val="1"/>
          <w:wAfter w:w="21" w:type="dxa"/>
          <w:trHeight w:val="779"/>
          <w:jc w:val="center"/>
        </w:trPr>
        <w:tc>
          <w:tcPr>
            <w:tcW w:w="181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0B8815D" w14:textId="77777777" w:rsidR="00E436E1" w:rsidRPr="002A6FC9" w:rsidRDefault="00E436E1" w:rsidP="000912B1">
            <w:pPr>
              <w:pBdr>
                <w:top w:val="nil"/>
                <w:left w:val="nil"/>
                <w:bottom w:val="nil"/>
                <w:right w:val="nil"/>
                <w:between w:val="nil"/>
              </w:pBdr>
              <w:spacing w:line="400" w:lineRule="auto"/>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學習進度</w:t>
            </w:r>
          </w:p>
          <w:p w14:paraId="5147B89B" w14:textId="77777777" w:rsidR="00E436E1" w:rsidRPr="002A6FC9" w:rsidRDefault="00E436E1" w:rsidP="000912B1">
            <w:pPr>
              <w:pBdr>
                <w:top w:val="nil"/>
                <w:left w:val="nil"/>
                <w:bottom w:val="nil"/>
                <w:right w:val="nil"/>
                <w:between w:val="nil"/>
              </w:pBdr>
              <w:spacing w:line="400" w:lineRule="auto"/>
              <w:ind w:left="0" w:hanging="2"/>
              <w:jc w:val="center"/>
              <w:rPr>
                <w:color w:val="000000"/>
                <w:szCs w:val="24"/>
              </w:rPr>
            </w:pPr>
            <w:r w:rsidRPr="002A6FC9">
              <w:rPr>
                <w:rFonts w:ascii="標楷體" w:eastAsia="標楷體" w:hAnsi="標楷體" w:cs="標楷體"/>
                <w:color w:val="000000"/>
                <w:szCs w:val="24"/>
              </w:rPr>
              <w:t>週次/節數</w:t>
            </w:r>
          </w:p>
        </w:tc>
        <w:tc>
          <w:tcPr>
            <w:tcW w:w="708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1FAC2" w14:textId="77777777" w:rsidR="00E436E1" w:rsidRPr="002A6FC9" w:rsidRDefault="00E436E1" w:rsidP="000912B1">
            <w:pPr>
              <w:pBdr>
                <w:top w:val="nil"/>
                <w:left w:val="nil"/>
                <w:bottom w:val="nil"/>
                <w:right w:val="nil"/>
                <w:between w:val="nil"/>
              </w:pBdr>
              <w:spacing w:line="400" w:lineRule="auto"/>
              <w:ind w:left="0" w:hanging="2"/>
              <w:jc w:val="center"/>
              <w:rPr>
                <w:color w:val="000000"/>
                <w:szCs w:val="24"/>
              </w:rPr>
            </w:pPr>
            <w:r w:rsidRPr="002A6FC9">
              <w:rPr>
                <w:rFonts w:ascii="標楷體" w:eastAsia="標楷體" w:hAnsi="標楷體" w:cs="標楷體"/>
                <w:color w:val="000000"/>
                <w:szCs w:val="24"/>
              </w:rPr>
              <w:t>單元/子題</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7DC642" w14:textId="77777777" w:rsidR="00E436E1" w:rsidRPr="002A6FC9" w:rsidRDefault="00E436E1" w:rsidP="000912B1">
            <w:pPr>
              <w:pBdr>
                <w:top w:val="nil"/>
                <w:left w:val="nil"/>
                <w:bottom w:val="nil"/>
                <w:right w:val="nil"/>
                <w:between w:val="nil"/>
              </w:pBdr>
              <w:spacing w:line="400" w:lineRule="auto"/>
              <w:ind w:left="0" w:hanging="2"/>
              <w:jc w:val="center"/>
              <w:rPr>
                <w:color w:val="000000"/>
                <w:szCs w:val="24"/>
              </w:rPr>
            </w:pPr>
            <w:r w:rsidRPr="002A6FC9">
              <w:rPr>
                <w:rFonts w:ascii="標楷體" w:eastAsia="標楷體" w:hAnsi="標楷體" w:cs="標楷體"/>
                <w:color w:val="000000"/>
                <w:szCs w:val="24"/>
              </w:rPr>
              <w:t>單元內容與學習活動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42BAD63" w14:textId="77777777" w:rsidR="00E436E1" w:rsidRPr="002A6FC9" w:rsidRDefault="00E436E1" w:rsidP="000912B1">
            <w:pPr>
              <w:pBdr>
                <w:top w:val="nil"/>
                <w:left w:val="nil"/>
                <w:bottom w:val="nil"/>
                <w:right w:val="nil"/>
                <w:between w:val="nil"/>
              </w:pBdr>
              <w:spacing w:before="240" w:line="400" w:lineRule="auto"/>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 xml:space="preserve">形成性評量(檢核點)/期末總結性 </w:t>
            </w:r>
          </w:p>
        </w:tc>
      </w:tr>
      <w:tr w:rsidR="00E436E1" w:rsidRPr="002A6FC9" w14:paraId="3FB1D5B6" w14:textId="77777777" w:rsidTr="00E436E1">
        <w:tblPrEx>
          <w:tblLook w:val="0000" w:firstRow="0" w:lastRow="0" w:firstColumn="0" w:lastColumn="0" w:noHBand="0" w:noVBand="0"/>
        </w:tblPrEx>
        <w:trPr>
          <w:gridAfter w:val="1"/>
          <w:wAfter w:w="21" w:type="dxa"/>
          <w:trHeight w:val="1056"/>
          <w:jc w:val="center"/>
        </w:trPr>
        <w:tc>
          <w:tcPr>
            <w:tcW w:w="1815" w:type="dxa"/>
            <w:gridSpan w:val="3"/>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7BAD70AC" w14:textId="77777777" w:rsidR="00E436E1" w:rsidRPr="002A6FC9" w:rsidRDefault="00E436E1" w:rsidP="000912B1">
            <w:pPr>
              <w:pBdr>
                <w:top w:val="nil"/>
                <w:left w:val="nil"/>
                <w:bottom w:val="nil"/>
                <w:right w:val="nil"/>
                <w:between w:val="nil"/>
              </w:pBdr>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第</w:t>
            </w:r>
          </w:p>
          <w:p w14:paraId="47C872F1" w14:textId="77777777" w:rsidR="00E436E1" w:rsidRPr="002A6FC9" w:rsidRDefault="00E436E1" w:rsidP="000912B1">
            <w:pPr>
              <w:pBdr>
                <w:top w:val="nil"/>
                <w:left w:val="nil"/>
                <w:bottom w:val="nil"/>
                <w:right w:val="nil"/>
                <w:between w:val="nil"/>
              </w:pBdr>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1</w:t>
            </w:r>
          </w:p>
          <w:p w14:paraId="6FEE5626" w14:textId="77777777" w:rsidR="00E436E1" w:rsidRPr="002A6FC9" w:rsidRDefault="00E436E1" w:rsidP="000912B1">
            <w:pPr>
              <w:pBdr>
                <w:top w:val="nil"/>
                <w:left w:val="nil"/>
                <w:bottom w:val="nil"/>
                <w:right w:val="nil"/>
                <w:between w:val="nil"/>
              </w:pBdr>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學</w:t>
            </w:r>
          </w:p>
          <w:p w14:paraId="256BDE67" w14:textId="77777777" w:rsidR="00E436E1" w:rsidRPr="002A6FC9" w:rsidRDefault="00E436E1" w:rsidP="000912B1">
            <w:pPr>
              <w:pBdr>
                <w:top w:val="nil"/>
                <w:left w:val="nil"/>
                <w:bottom w:val="nil"/>
                <w:right w:val="nil"/>
                <w:between w:val="nil"/>
              </w:pBdr>
              <w:ind w:left="0" w:hanging="2"/>
              <w:jc w:val="center"/>
              <w:rPr>
                <w:color w:val="000000"/>
                <w:szCs w:val="24"/>
              </w:rPr>
            </w:pPr>
            <w:r w:rsidRPr="002A6FC9">
              <w:rPr>
                <w:rFonts w:ascii="標楷體" w:eastAsia="標楷體" w:hAnsi="標楷體" w:cs="標楷體"/>
                <w:color w:val="000000"/>
                <w:szCs w:val="24"/>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3FCCCA" w14:textId="77777777" w:rsidR="00E436E1" w:rsidRPr="002A6FC9" w:rsidRDefault="00E436E1" w:rsidP="000912B1">
            <w:pPr>
              <w:pStyle w:val="10"/>
              <w:spacing w:line="360" w:lineRule="auto"/>
              <w:ind w:hanging="2"/>
              <w:jc w:val="center"/>
              <w:rPr>
                <w:szCs w:val="24"/>
              </w:rPr>
            </w:pPr>
            <w:r>
              <w:rPr>
                <w:rFonts w:ascii="標楷體" w:eastAsia="標楷體" w:hAnsi="標楷體" w:hint="eastAsia"/>
                <w:color w:val="000000"/>
                <w:szCs w:val="24"/>
                <w:lang w:eastAsia="zh-HK"/>
              </w:rPr>
              <w:t>第</w:t>
            </w:r>
            <w:r w:rsidRPr="002A6FC9">
              <w:rPr>
                <w:rFonts w:ascii="標楷體" w:eastAsia="標楷體" w:hAnsi="標楷體" w:hint="eastAsia"/>
                <w:color w:val="000000"/>
                <w:szCs w:val="24"/>
                <w:lang w:eastAsia="zh-HK"/>
              </w:rPr>
              <w:t>1-2週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A04423" w14:textId="77777777" w:rsidR="00E436E1" w:rsidRPr="002A6FC9" w:rsidRDefault="00E436E1" w:rsidP="000912B1">
            <w:pPr>
              <w:spacing w:line="360" w:lineRule="auto"/>
              <w:ind w:left="0" w:hanging="2"/>
              <w:jc w:val="center"/>
              <w:rPr>
                <w:rFonts w:ascii="Times New Roman" w:eastAsia="標楷體" w:hAnsi="Times New Roman"/>
                <w:szCs w:val="24"/>
              </w:rPr>
            </w:pPr>
            <w:r w:rsidRPr="002A6FC9">
              <w:rPr>
                <w:rFonts w:ascii="Times New Roman" w:eastAsia="標楷體" w:hAnsi="Times New Roman" w:hint="eastAsia"/>
                <w:szCs w:val="24"/>
              </w:rPr>
              <w:t>（</w:t>
            </w:r>
            <w:r w:rsidRPr="002A6FC9">
              <w:rPr>
                <w:rFonts w:ascii="Times New Roman" w:eastAsia="標楷體" w:hAnsi="Times New Roman"/>
                <w:szCs w:val="24"/>
              </w:rPr>
              <w:t>破冰活動</w:t>
            </w:r>
            <w:r w:rsidRPr="002A6FC9">
              <w:rPr>
                <w:rFonts w:ascii="Times New Roman" w:eastAsia="標楷體" w:hAnsi="Times New Roman" w:hint="eastAsia"/>
                <w:szCs w:val="24"/>
              </w:rPr>
              <w:t>）</w:t>
            </w:r>
          </w:p>
          <w:p w14:paraId="4762DBFD" w14:textId="77777777" w:rsidR="00E436E1" w:rsidRPr="002A6FC9" w:rsidRDefault="00E436E1" w:rsidP="000912B1">
            <w:pPr>
              <w:pStyle w:val="10"/>
              <w:spacing w:line="360" w:lineRule="auto"/>
              <w:ind w:hanging="2"/>
              <w:jc w:val="center"/>
              <w:rPr>
                <w:rFonts w:ascii="標楷體" w:eastAsia="標楷體" w:hAnsi="標楷體"/>
                <w:color w:val="000000"/>
                <w:szCs w:val="24"/>
              </w:rPr>
            </w:pPr>
            <w:r w:rsidRPr="002A6FC9">
              <w:rPr>
                <w:rFonts w:ascii="Times New Roman" w:eastAsia="標楷體" w:hAnsi="Times New Roman"/>
                <w:szCs w:val="24"/>
              </w:rPr>
              <w:t>人脈存摺</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E5A9E" w14:textId="77777777" w:rsidR="00E436E1" w:rsidRPr="002A6FC9" w:rsidRDefault="00E436E1" w:rsidP="00E436E1">
            <w:pPr>
              <w:pStyle w:val="a4"/>
              <w:numPr>
                <w:ilvl w:val="0"/>
                <w:numId w:val="3"/>
              </w:numPr>
              <w:autoSpaceDN w:val="0"/>
              <w:spacing w:line="360" w:lineRule="auto"/>
              <w:ind w:left="0" w:hanging="2"/>
              <w:textAlignment w:val="baseline"/>
              <w:rPr>
                <w:rFonts w:eastAsia="標楷體"/>
              </w:rPr>
            </w:pPr>
            <w:r w:rsidRPr="002A6FC9">
              <w:rPr>
                <w:rFonts w:eastAsia="標楷體"/>
              </w:rPr>
              <w:t>簡介這學期課程規劃</w:t>
            </w:r>
          </w:p>
          <w:p w14:paraId="740733D7" w14:textId="77777777" w:rsidR="00E436E1" w:rsidRPr="002A6FC9" w:rsidRDefault="00E436E1" w:rsidP="00E436E1">
            <w:pPr>
              <w:pStyle w:val="a4"/>
              <w:numPr>
                <w:ilvl w:val="0"/>
                <w:numId w:val="3"/>
              </w:numPr>
              <w:autoSpaceDN w:val="0"/>
              <w:spacing w:line="360" w:lineRule="auto"/>
              <w:ind w:left="0" w:hanging="2"/>
              <w:textAlignment w:val="baseline"/>
              <w:rPr>
                <w:rFonts w:eastAsia="標楷體"/>
              </w:rPr>
            </w:pPr>
            <w:r w:rsidRPr="002A6FC9">
              <w:rPr>
                <w:rFonts w:eastAsia="標楷體"/>
              </w:rPr>
              <w:t>確立課程要求及評量方式、標準</w:t>
            </w:r>
          </w:p>
          <w:p w14:paraId="535CB425" w14:textId="77777777" w:rsidR="00E436E1" w:rsidRPr="002A6FC9" w:rsidRDefault="00E436E1" w:rsidP="00E436E1">
            <w:pPr>
              <w:pStyle w:val="11"/>
              <w:numPr>
                <w:ilvl w:val="0"/>
                <w:numId w:val="3"/>
              </w:numPr>
              <w:suppressAutoHyphens w:val="0"/>
              <w:autoSpaceDN w:val="0"/>
              <w:spacing w:line="360" w:lineRule="auto"/>
              <w:ind w:left="0" w:hanging="2"/>
              <w:rPr>
                <w:color w:val="000000"/>
              </w:rPr>
            </w:pPr>
            <w:r w:rsidRPr="002A6FC9">
              <w:rPr>
                <w:rFonts w:eastAsia="標楷體"/>
              </w:rPr>
              <w:t>同學眼中的我</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77BECB" w14:textId="77777777" w:rsidR="00E436E1" w:rsidRPr="002A6FC9" w:rsidRDefault="00E436E1" w:rsidP="000912B1">
            <w:pPr>
              <w:spacing w:line="360" w:lineRule="auto"/>
              <w:ind w:left="0" w:hanging="2"/>
              <w:rPr>
                <w:rFonts w:ascii="Times New Roman" w:eastAsia="標楷體" w:hAnsi="Times New Roman"/>
                <w:szCs w:val="24"/>
              </w:rPr>
            </w:pPr>
            <w:r w:rsidRPr="002A6FC9">
              <w:rPr>
                <w:rFonts w:ascii="Times New Roman" w:eastAsia="標楷體" w:hAnsi="Times New Roman"/>
                <w:szCs w:val="24"/>
              </w:rPr>
              <w:t>能完成學習單</w:t>
            </w:r>
            <w:r w:rsidRPr="002A6FC9">
              <w:rPr>
                <w:rFonts w:ascii="Times New Roman" w:eastAsia="標楷體" w:hAnsi="Times New Roman"/>
                <w:szCs w:val="24"/>
              </w:rPr>
              <w:t>: The Perfect Friend</w:t>
            </w:r>
          </w:p>
          <w:p w14:paraId="5ADF32EF" w14:textId="77777777" w:rsidR="00E436E1" w:rsidRPr="002A6FC9" w:rsidRDefault="00E436E1" w:rsidP="000912B1">
            <w:pPr>
              <w:pStyle w:val="11"/>
              <w:suppressAutoHyphens w:val="0"/>
              <w:spacing w:line="360" w:lineRule="auto"/>
              <w:ind w:left="-2" w:firstLineChars="700" w:firstLine="1682"/>
            </w:pPr>
            <w:r w:rsidRPr="002A6FC9">
              <w:rPr>
                <w:rFonts w:eastAsia="標楷體"/>
                <w:b/>
              </w:rPr>
              <w:t>I See You</w:t>
            </w:r>
          </w:p>
        </w:tc>
      </w:tr>
      <w:tr w:rsidR="00E436E1" w:rsidRPr="002A6FC9" w14:paraId="65CBD4B5"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24608D9F" w14:textId="77777777" w:rsidR="00E436E1" w:rsidRPr="002A6FC9" w:rsidRDefault="00E436E1" w:rsidP="000912B1">
            <w:pPr>
              <w:pBdr>
                <w:top w:val="nil"/>
                <w:left w:val="nil"/>
                <w:bottom w:val="nil"/>
                <w:right w:val="nil"/>
                <w:between w:val="nil"/>
              </w:pBdr>
              <w:spacing w:line="276" w:lineRule="auto"/>
              <w:ind w:left="0" w:hanging="2"/>
              <w:rPr>
                <w:rFonts w:ascii="Times New Roman" w:eastAsia="Times New Roman" w:hAnsi="Times New Roman" w:cs="Times New Roman"/>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725D2D2"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lang w:eastAsia="zh-HK"/>
              </w:rPr>
            </w:pPr>
            <w:r>
              <w:rPr>
                <w:rFonts w:ascii="Times New Roman" w:eastAsia="標楷體" w:hAnsi="Times New Roman"/>
                <w:szCs w:val="24"/>
              </w:rPr>
              <w:t>第</w:t>
            </w:r>
            <w:r w:rsidRPr="002A6FC9">
              <w:rPr>
                <w:rFonts w:ascii="Times New Roman" w:eastAsia="標楷體" w:hAnsi="Times New Roman"/>
                <w:szCs w:val="24"/>
              </w:rPr>
              <w:t>3-4</w:t>
            </w:r>
            <w:r w:rsidRPr="002A6FC9">
              <w:rPr>
                <w:rFonts w:ascii="Times New Roman" w:eastAsia="標楷體" w:hAnsi="Times New Roman"/>
                <w:szCs w:val="24"/>
              </w:rPr>
              <w:t>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1595C2" w14:textId="77777777" w:rsidR="00E436E1" w:rsidRPr="002A6FC9" w:rsidRDefault="00E436E1" w:rsidP="000912B1">
            <w:pPr>
              <w:pStyle w:val="10"/>
              <w:spacing w:line="360" w:lineRule="auto"/>
              <w:ind w:hanging="2"/>
              <w:jc w:val="center"/>
              <w:rPr>
                <w:rFonts w:ascii="Times New Roman" w:eastAsia="標楷體" w:hAnsi="Times New Roman"/>
                <w:color w:val="000000"/>
                <w:szCs w:val="24"/>
              </w:rPr>
            </w:pPr>
            <w:r w:rsidRPr="002A6FC9">
              <w:rPr>
                <w:rFonts w:ascii="Times New Roman" w:eastAsia="標楷體" w:hAnsi="Times New Roman"/>
                <w:color w:val="000000"/>
                <w:szCs w:val="24"/>
              </w:rPr>
              <w:t>(</w:t>
            </w:r>
            <w:r w:rsidRPr="002A6FC9">
              <w:rPr>
                <w:rFonts w:ascii="Times New Roman" w:eastAsia="標楷體" w:hAnsi="Times New Roman"/>
                <w:color w:val="000000"/>
                <w:szCs w:val="24"/>
              </w:rPr>
              <w:t>自我探索以及身份認同</w:t>
            </w:r>
            <w:r w:rsidRPr="002A6FC9">
              <w:rPr>
                <w:rFonts w:ascii="Times New Roman" w:eastAsia="標楷體" w:hAnsi="Times New Roman"/>
                <w:color w:val="000000"/>
                <w:szCs w:val="24"/>
              </w:rPr>
              <w:t>)</w:t>
            </w:r>
          </w:p>
          <w:p w14:paraId="641F1AA7" w14:textId="77777777" w:rsidR="00E436E1" w:rsidRPr="002A6FC9" w:rsidRDefault="00E436E1" w:rsidP="000912B1">
            <w:pPr>
              <w:pStyle w:val="10"/>
              <w:snapToGrid w:val="0"/>
              <w:spacing w:line="360" w:lineRule="auto"/>
              <w:ind w:hanging="2"/>
              <w:jc w:val="center"/>
              <w:rPr>
                <w:szCs w:val="24"/>
              </w:rPr>
            </w:pPr>
            <w:r w:rsidRPr="002A6FC9">
              <w:rPr>
                <w:rFonts w:ascii="Times New Roman" w:eastAsia="標楷體" w:hAnsi="Times New Roman"/>
                <w:szCs w:val="24"/>
              </w:rPr>
              <w:t>從心出發</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E5728"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1.</w:t>
            </w:r>
            <w:r w:rsidRPr="002A6FC9">
              <w:rPr>
                <w:rFonts w:ascii="Times New Roman" w:eastAsia="標楷體" w:hAnsi="Times New Roman"/>
                <w:color w:val="000000"/>
                <w:szCs w:val="24"/>
              </w:rPr>
              <w:tab/>
            </w:r>
            <w:r w:rsidRPr="002A6FC9">
              <w:rPr>
                <w:rFonts w:ascii="Times New Roman" w:eastAsia="標楷體" w:hAnsi="Times New Roman"/>
                <w:color w:val="000000"/>
                <w:szCs w:val="24"/>
              </w:rPr>
              <w:t>繪本</w:t>
            </w:r>
            <w:r w:rsidRPr="002A6FC9">
              <w:rPr>
                <w:rFonts w:ascii="Times New Roman" w:eastAsia="標楷體" w:hAnsi="Times New Roman"/>
                <w:color w:val="000000"/>
                <w:szCs w:val="24"/>
              </w:rPr>
              <w:t>: Guji-guji</w:t>
            </w:r>
          </w:p>
          <w:p w14:paraId="10724EE2"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2.</w:t>
            </w:r>
            <w:r w:rsidRPr="002A6FC9">
              <w:rPr>
                <w:rFonts w:ascii="Times New Roman" w:eastAsia="標楷體" w:hAnsi="Times New Roman"/>
                <w:color w:val="000000"/>
                <w:szCs w:val="24"/>
              </w:rPr>
              <w:tab/>
            </w:r>
            <w:r w:rsidRPr="002A6FC9">
              <w:rPr>
                <w:rFonts w:ascii="Times New Roman" w:eastAsia="標楷體" w:hAnsi="Times New Roman" w:hint="eastAsia"/>
                <w:color w:val="000000"/>
                <w:szCs w:val="24"/>
              </w:rPr>
              <w:t>歌曲</w:t>
            </w:r>
            <w:r w:rsidRPr="002A6FC9">
              <w:rPr>
                <w:rFonts w:ascii="Times New Roman" w:eastAsia="標楷體" w:hAnsi="Times New Roman"/>
                <w:color w:val="000000"/>
                <w:szCs w:val="24"/>
              </w:rPr>
              <w:t>: True Colors</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48F42B" w14:textId="77777777" w:rsidR="00E436E1" w:rsidRPr="002A6FC9" w:rsidRDefault="00E436E1" w:rsidP="000912B1">
            <w:pPr>
              <w:pStyle w:val="10"/>
              <w:spacing w:line="360" w:lineRule="auto"/>
              <w:ind w:hanging="2"/>
              <w:rPr>
                <w:rFonts w:ascii="標楷體" w:eastAsia="標楷體" w:hAnsi="標楷體"/>
                <w:color w:val="000000"/>
                <w:szCs w:val="24"/>
              </w:rPr>
            </w:pPr>
            <w:r w:rsidRPr="002A6FC9">
              <w:rPr>
                <w:rFonts w:ascii="標楷體" w:eastAsia="標楷體" w:hAnsi="標楷體" w:hint="eastAsia"/>
                <w:color w:val="000000"/>
                <w:szCs w:val="24"/>
              </w:rPr>
              <w:t>能完成「我是誰」學習單並與同儕分享。</w:t>
            </w:r>
          </w:p>
        </w:tc>
      </w:tr>
      <w:tr w:rsidR="00E436E1" w:rsidRPr="002A6FC9" w14:paraId="1CAFBA66"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57AC21B5"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96038F" w14:textId="77777777" w:rsidR="00E436E1" w:rsidRPr="002A6FC9" w:rsidRDefault="00E436E1" w:rsidP="000912B1">
            <w:pPr>
              <w:pStyle w:val="10"/>
              <w:snapToGrid w:val="0"/>
              <w:spacing w:line="360" w:lineRule="auto"/>
              <w:ind w:hanging="2"/>
              <w:jc w:val="center"/>
              <w:rPr>
                <w:szCs w:val="24"/>
              </w:rPr>
            </w:pPr>
            <w:r>
              <w:rPr>
                <w:rFonts w:ascii="標楷體" w:eastAsia="標楷體" w:hAnsi="標楷體" w:hint="eastAsia"/>
                <w:color w:val="000000"/>
                <w:szCs w:val="24"/>
                <w:lang w:eastAsia="zh-HK"/>
              </w:rPr>
              <w:t>第</w:t>
            </w:r>
            <w:r w:rsidRPr="002A6FC9">
              <w:rPr>
                <w:rFonts w:ascii="標楷體" w:eastAsia="標楷體" w:hAnsi="標楷體" w:hint="eastAsia"/>
                <w:color w:val="000000"/>
                <w:szCs w:val="24"/>
                <w:lang w:eastAsia="zh-HK"/>
              </w:rPr>
              <w:t>5-</w:t>
            </w:r>
            <w:r w:rsidRPr="002A6FC9">
              <w:rPr>
                <w:rFonts w:ascii="標楷體" w:eastAsia="標楷體" w:hAnsi="標楷體"/>
                <w:color w:val="000000"/>
                <w:szCs w:val="24"/>
                <w:lang w:eastAsia="zh-HK"/>
              </w:rPr>
              <w:t>7</w:t>
            </w:r>
            <w:r w:rsidRPr="002A6FC9">
              <w:rPr>
                <w:rFonts w:ascii="標楷體" w:eastAsia="標楷體" w:hAnsi="標楷體" w:hint="eastAsia"/>
                <w:color w:val="000000"/>
                <w:szCs w:val="24"/>
                <w:lang w:eastAsia="zh-HK"/>
              </w:rPr>
              <w:t>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134084" w14:textId="77777777" w:rsidR="00E436E1" w:rsidRPr="002A6FC9" w:rsidRDefault="00E436E1" w:rsidP="000912B1">
            <w:pPr>
              <w:pStyle w:val="10"/>
              <w:snapToGrid w:val="0"/>
              <w:spacing w:line="360" w:lineRule="auto"/>
              <w:ind w:hanging="2"/>
              <w:jc w:val="center"/>
              <w:rPr>
                <w:rFonts w:eastAsia="標楷體"/>
                <w:szCs w:val="24"/>
              </w:rPr>
            </w:pPr>
            <w:r w:rsidRPr="002A6FC9">
              <w:rPr>
                <w:rFonts w:ascii="Times New Roman" w:eastAsia="標楷體" w:hAnsi="Times New Roman" w:hint="eastAsia"/>
                <w:szCs w:val="24"/>
              </w:rPr>
              <w:t>（有效溝通與表達技巧）</w:t>
            </w:r>
          </w:p>
          <w:p w14:paraId="449EF14E"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highlight w:val="yellow"/>
              </w:rPr>
            </w:pPr>
            <w:r w:rsidRPr="002A6FC9">
              <w:rPr>
                <w:rFonts w:eastAsia="標楷體"/>
                <w:szCs w:val="24"/>
              </w:rPr>
              <w:t>智慧箴言</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C0B30" w14:textId="77777777" w:rsidR="00E436E1" w:rsidRPr="002A6FC9" w:rsidRDefault="00E436E1" w:rsidP="00E436E1">
            <w:pPr>
              <w:pStyle w:val="10"/>
              <w:numPr>
                <w:ilvl w:val="0"/>
                <w:numId w:val="4"/>
              </w:numPr>
              <w:autoSpaceDN w:val="0"/>
              <w:snapToGrid w:val="0"/>
              <w:spacing w:line="360" w:lineRule="auto"/>
              <w:ind w:left="0" w:hanging="2"/>
              <w:textAlignment w:val="baseline"/>
              <w:rPr>
                <w:rFonts w:ascii="Times New Roman" w:eastAsia="標楷體" w:hAnsi="Times New Roman"/>
                <w:color w:val="000000"/>
                <w:szCs w:val="24"/>
              </w:rPr>
            </w:pPr>
            <w:r w:rsidRPr="002A6FC9">
              <w:rPr>
                <w:rFonts w:ascii="Times New Roman" w:eastAsia="標楷體" w:hAnsi="Times New Roman"/>
                <w:color w:val="000000"/>
                <w:szCs w:val="24"/>
              </w:rPr>
              <w:t>名人演講</w:t>
            </w:r>
            <w:r w:rsidRPr="002A6FC9">
              <w:rPr>
                <w:rFonts w:ascii="Times New Roman" w:eastAsia="標楷體" w:hAnsi="Times New Roman" w:hint="eastAsia"/>
                <w:color w:val="000000"/>
                <w:szCs w:val="24"/>
              </w:rPr>
              <w:t>：</w:t>
            </w:r>
            <w:r w:rsidRPr="002A6FC9">
              <w:rPr>
                <w:rFonts w:ascii="Times New Roman" w:eastAsia="標楷體" w:hAnsi="Times New Roman"/>
                <w:color w:val="000000"/>
                <w:szCs w:val="24"/>
              </w:rPr>
              <w:t xml:space="preserve">How to Deliver a Speech? </w:t>
            </w:r>
          </w:p>
          <w:p w14:paraId="1D65FFB7" w14:textId="4E962CD1"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hint="eastAsia"/>
                <w:color w:val="000000"/>
                <w:szCs w:val="24"/>
              </w:rPr>
              <w:t>2</w:t>
            </w:r>
            <w:r w:rsidRPr="002A6FC9">
              <w:rPr>
                <w:rFonts w:ascii="Times New Roman" w:eastAsia="標楷體" w:hAnsi="Times New Roman"/>
                <w:color w:val="000000"/>
                <w:szCs w:val="24"/>
              </w:rPr>
              <w:t>.</w:t>
            </w:r>
            <w:r w:rsidRPr="002A6FC9">
              <w:rPr>
                <w:rFonts w:ascii="Times New Roman" w:eastAsia="標楷體" w:hAnsi="Times New Roman" w:hint="eastAsia"/>
                <w:color w:val="000000"/>
                <w:szCs w:val="24"/>
              </w:rPr>
              <w:t xml:space="preserve"> </w:t>
            </w:r>
            <w:r w:rsidR="004527E2">
              <w:rPr>
                <w:rFonts w:ascii="Times New Roman" w:eastAsia="標楷體" w:hAnsi="Times New Roman" w:hint="eastAsia"/>
                <w:color w:val="000000"/>
                <w:szCs w:val="24"/>
              </w:rPr>
              <w:t xml:space="preserve"> </w:t>
            </w:r>
            <w:r w:rsidRPr="002A6FC9">
              <w:rPr>
                <w:rFonts w:ascii="Times New Roman" w:eastAsia="標楷體" w:hAnsi="Times New Roman" w:hint="eastAsia"/>
                <w:color w:val="000000"/>
                <w:szCs w:val="24"/>
              </w:rPr>
              <w:t>名言佳句：</w:t>
            </w:r>
            <w:r w:rsidRPr="002A6FC9">
              <w:rPr>
                <w:rFonts w:ascii="Times New Roman" w:eastAsia="標楷體" w:hAnsi="Times New Roman"/>
                <w:color w:val="000000"/>
                <w:szCs w:val="24"/>
              </w:rPr>
              <w:t>Life Advice from 50 Beloved Characters</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0FC9B3" w14:textId="77777777" w:rsidR="00E436E1" w:rsidRPr="002A6FC9" w:rsidRDefault="00E436E1" w:rsidP="000912B1">
            <w:pPr>
              <w:spacing w:line="360" w:lineRule="auto"/>
              <w:ind w:left="0" w:hanging="2"/>
              <w:rPr>
                <w:rFonts w:ascii="Times New Roman" w:eastAsia="標楷體" w:hAnsi="Times New Roman"/>
                <w:color w:val="000000"/>
                <w:szCs w:val="24"/>
              </w:rPr>
            </w:pPr>
            <w:r w:rsidRPr="002A6FC9">
              <w:rPr>
                <w:rFonts w:ascii="Times New Roman" w:eastAsia="標楷體" w:hAnsi="Times New Roman"/>
                <w:color w:val="000000"/>
                <w:szCs w:val="24"/>
              </w:rPr>
              <w:t>能運用演講技巧上台分享推薦的名言佳句</w:t>
            </w:r>
          </w:p>
          <w:p w14:paraId="11B9B70A" w14:textId="77777777" w:rsidR="00E436E1" w:rsidRPr="002A6FC9" w:rsidRDefault="00E436E1" w:rsidP="000912B1">
            <w:pPr>
              <w:pStyle w:val="10"/>
              <w:spacing w:line="360" w:lineRule="auto"/>
              <w:ind w:hanging="2"/>
              <w:rPr>
                <w:rFonts w:ascii="標楷體" w:eastAsia="標楷體" w:hAnsi="標楷體"/>
                <w:color w:val="000000"/>
                <w:szCs w:val="24"/>
              </w:rPr>
            </w:pPr>
          </w:p>
        </w:tc>
      </w:tr>
      <w:tr w:rsidR="00E436E1" w:rsidRPr="002A6FC9" w14:paraId="71BCFC10"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1C8EA4A3"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74EC2EE" w14:textId="77777777" w:rsidR="00E436E1" w:rsidRPr="002A6FC9" w:rsidRDefault="00E436E1" w:rsidP="000912B1">
            <w:pPr>
              <w:pStyle w:val="10"/>
              <w:snapToGrid w:val="0"/>
              <w:spacing w:line="360" w:lineRule="auto"/>
              <w:ind w:hanging="2"/>
              <w:rPr>
                <w:rFonts w:ascii="標楷體" w:eastAsia="標楷體" w:hAnsi="標楷體"/>
                <w:color w:val="000000"/>
                <w:szCs w:val="24"/>
                <w:lang w:eastAsia="zh-HK"/>
              </w:rPr>
            </w:pPr>
          </w:p>
          <w:p w14:paraId="1398E367"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lang w:eastAsia="zh-HK"/>
              </w:rPr>
            </w:pPr>
            <w:r>
              <w:rPr>
                <w:rFonts w:ascii="標楷體" w:eastAsia="標楷體" w:hAnsi="標楷體"/>
                <w:color w:val="000000"/>
                <w:szCs w:val="24"/>
                <w:lang w:eastAsia="zh-HK"/>
              </w:rPr>
              <w:t>第</w:t>
            </w:r>
            <w:r w:rsidRPr="002A6FC9">
              <w:rPr>
                <w:rFonts w:ascii="標楷體" w:eastAsia="標楷體" w:hAnsi="標楷體"/>
                <w:color w:val="000000"/>
                <w:szCs w:val="24"/>
                <w:lang w:eastAsia="zh-HK"/>
              </w:rPr>
              <w:t>8</w:t>
            </w:r>
            <w:r w:rsidRPr="002A6FC9">
              <w:rPr>
                <w:rFonts w:ascii="標楷體" w:eastAsia="標楷體" w:hAnsi="標楷體" w:hint="eastAsia"/>
                <w:color w:val="000000"/>
                <w:szCs w:val="24"/>
                <w:lang w:eastAsia="zh-HK"/>
              </w:rPr>
              <w:t>-1</w:t>
            </w:r>
            <w:r w:rsidRPr="002A6FC9">
              <w:rPr>
                <w:rFonts w:ascii="標楷體" w:eastAsia="標楷體" w:hAnsi="標楷體"/>
                <w:color w:val="000000"/>
                <w:szCs w:val="24"/>
                <w:lang w:eastAsia="zh-HK"/>
              </w:rPr>
              <w:t>2</w:t>
            </w:r>
            <w:r w:rsidRPr="002A6FC9">
              <w:rPr>
                <w:rFonts w:ascii="標楷體" w:eastAsia="標楷體" w:hAnsi="標楷體" w:hint="eastAsia"/>
                <w:color w:val="000000"/>
                <w:szCs w:val="24"/>
                <w:lang w:eastAsia="zh-HK"/>
              </w:rPr>
              <w:t>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58B012"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rPr>
            </w:pPr>
            <w:r w:rsidRPr="002A6FC9">
              <w:rPr>
                <w:rFonts w:ascii="標楷體" w:eastAsia="標楷體" w:hAnsi="標楷體" w:hint="eastAsia"/>
                <w:color w:val="000000"/>
                <w:szCs w:val="24"/>
              </w:rPr>
              <w:t>（</w:t>
            </w:r>
            <w:r w:rsidRPr="002A6FC9">
              <w:rPr>
                <w:rFonts w:ascii="Times New Roman" w:eastAsia="標楷體" w:hAnsi="Times New Roman"/>
                <w:color w:val="000000"/>
                <w:szCs w:val="24"/>
              </w:rPr>
              <w:t>了解個人人格特質</w:t>
            </w:r>
            <w:r w:rsidRPr="002A6FC9">
              <w:rPr>
                <w:rFonts w:ascii="標楷體" w:eastAsia="標楷體" w:hAnsi="標楷體" w:hint="eastAsia"/>
                <w:color w:val="000000"/>
                <w:szCs w:val="24"/>
              </w:rPr>
              <w:t>）</w:t>
            </w:r>
          </w:p>
          <w:p w14:paraId="44679195"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rPr>
            </w:pPr>
            <w:r w:rsidRPr="002A6FC9">
              <w:rPr>
                <w:rFonts w:ascii="標楷體" w:eastAsia="標楷體" w:hAnsi="標楷體"/>
                <w:color w:val="000000"/>
                <w:szCs w:val="24"/>
              </w:rPr>
              <w:t>解開特質密碼</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8E276"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1.</w:t>
            </w:r>
            <w:r w:rsidRPr="002A6FC9">
              <w:rPr>
                <w:rFonts w:ascii="Times New Roman" w:eastAsia="標楷體" w:hAnsi="Times New Roman" w:hint="eastAsia"/>
                <w:color w:val="000000"/>
                <w:szCs w:val="24"/>
              </w:rPr>
              <w:t xml:space="preserve"> </w:t>
            </w:r>
            <w:r w:rsidRPr="002A6FC9">
              <w:rPr>
                <w:rFonts w:ascii="Times New Roman" w:eastAsia="標楷體" w:hAnsi="Times New Roman" w:hint="eastAsia"/>
                <w:color w:val="000000"/>
                <w:szCs w:val="24"/>
              </w:rPr>
              <w:t>認識特質：特質葡萄</w:t>
            </w:r>
          </w:p>
          <w:p w14:paraId="0B24A0D6"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hint="eastAsia"/>
                <w:color w:val="000000"/>
                <w:szCs w:val="24"/>
              </w:rPr>
              <w:t xml:space="preserve">2. </w:t>
            </w:r>
            <w:r w:rsidRPr="002A6FC9">
              <w:rPr>
                <w:rFonts w:ascii="Times New Roman" w:eastAsia="標楷體" w:hAnsi="Times New Roman"/>
                <w:color w:val="000000"/>
                <w:szCs w:val="24"/>
              </w:rPr>
              <w:t>完成人格測驗</w:t>
            </w:r>
          </w:p>
          <w:p w14:paraId="173AEEA9" w14:textId="77777777" w:rsidR="00E436E1" w:rsidRPr="002A6FC9" w:rsidRDefault="00E436E1" w:rsidP="000912B1">
            <w:pPr>
              <w:pStyle w:val="10"/>
              <w:spacing w:line="360" w:lineRule="auto"/>
              <w:ind w:hanging="2"/>
              <w:rPr>
                <w:rFonts w:ascii="Times New Roman" w:eastAsia="標楷體" w:hAnsi="Times New Roman"/>
                <w:color w:val="000000"/>
                <w:szCs w:val="24"/>
              </w:rPr>
            </w:pP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E296B8" w14:textId="77777777" w:rsidR="00E436E1" w:rsidRPr="002A6FC9" w:rsidRDefault="00E436E1" w:rsidP="000912B1">
            <w:pPr>
              <w:spacing w:line="360" w:lineRule="auto"/>
              <w:ind w:left="0" w:hanging="2"/>
              <w:rPr>
                <w:rFonts w:ascii="Times New Roman" w:eastAsia="標楷體" w:hAnsi="Times New Roman"/>
                <w:szCs w:val="24"/>
              </w:rPr>
            </w:pPr>
            <w:r w:rsidRPr="002A6FC9">
              <w:rPr>
                <w:rFonts w:ascii="Times New Roman" w:eastAsia="標楷體" w:hAnsi="Times New Roman"/>
                <w:szCs w:val="24"/>
              </w:rPr>
              <w:t>能完成</w:t>
            </w:r>
            <w:r w:rsidRPr="002A6FC9">
              <w:rPr>
                <w:rFonts w:ascii="Times New Roman" w:eastAsia="標楷體" w:hAnsi="Times New Roman" w:hint="eastAsia"/>
                <w:szCs w:val="24"/>
              </w:rPr>
              <w:t>十六型人格測驗</w:t>
            </w:r>
          </w:p>
        </w:tc>
      </w:tr>
      <w:tr w:rsidR="00E436E1" w:rsidRPr="002A6FC9" w14:paraId="4FC182CC"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7A1EEF3D"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FCCFA10"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lang w:eastAsia="zh-HK"/>
              </w:rPr>
            </w:pPr>
            <w:r w:rsidRPr="002A6FC9">
              <w:rPr>
                <w:rFonts w:ascii="標楷體" w:eastAsia="標楷體" w:hAnsi="標楷體" w:hint="eastAsia"/>
                <w:color w:val="000000"/>
                <w:szCs w:val="24"/>
                <w:lang w:eastAsia="zh-HK"/>
              </w:rPr>
              <w:t>第1</w:t>
            </w:r>
            <w:r w:rsidRPr="002A6FC9">
              <w:rPr>
                <w:rFonts w:ascii="標楷體" w:eastAsia="標楷體" w:hAnsi="標楷體"/>
                <w:color w:val="000000"/>
                <w:szCs w:val="24"/>
                <w:lang w:eastAsia="zh-HK"/>
              </w:rPr>
              <w:t>3</w:t>
            </w:r>
            <w:r w:rsidRPr="002A6FC9">
              <w:rPr>
                <w:rFonts w:ascii="標楷體" w:eastAsia="標楷體" w:hAnsi="標楷體" w:hint="eastAsia"/>
                <w:color w:val="000000"/>
                <w:szCs w:val="24"/>
                <w:lang w:eastAsia="zh-HK"/>
              </w:rPr>
              <w:t>-16週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A1F7E0"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rPr>
            </w:pPr>
            <w:r w:rsidRPr="002A6FC9">
              <w:rPr>
                <w:rFonts w:ascii="標楷體" w:eastAsia="標楷體" w:hAnsi="標楷體" w:hint="eastAsia"/>
                <w:color w:val="000000"/>
                <w:szCs w:val="24"/>
              </w:rPr>
              <w:t>（找尋自我方向）</w:t>
            </w:r>
          </w:p>
          <w:p w14:paraId="71AF31D3"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rPr>
            </w:pPr>
            <w:r w:rsidRPr="002A6FC9">
              <w:rPr>
                <w:rFonts w:ascii="標楷體" w:eastAsia="標楷體" w:hAnsi="標楷體" w:hint="eastAsia"/>
                <w:color w:val="000000"/>
                <w:szCs w:val="24"/>
              </w:rPr>
              <w:t>H</w:t>
            </w:r>
            <w:r w:rsidRPr="002A6FC9">
              <w:rPr>
                <w:rFonts w:ascii="標楷體" w:eastAsia="標楷體" w:hAnsi="標楷體"/>
                <w:color w:val="000000"/>
                <w:szCs w:val="24"/>
              </w:rPr>
              <w:t>appy Dreamer</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7699B" w14:textId="77777777" w:rsidR="00E436E1" w:rsidRPr="002A6FC9" w:rsidRDefault="00E436E1" w:rsidP="00E436E1">
            <w:pPr>
              <w:pStyle w:val="10"/>
              <w:numPr>
                <w:ilvl w:val="0"/>
                <w:numId w:val="5"/>
              </w:numPr>
              <w:autoSpaceDN w:val="0"/>
              <w:snapToGrid w:val="0"/>
              <w:spacing w:line="360" w:lineRule="auto"/>
              <w:ind w:left="0" w:hanging="2"/>
              <w:textAlignment w:val="baseline"/>
              <w:rPr>
                <w:rFonts w:ascii="Times New Roman" w:eastAsia="標楷體" w:hAnsi="Times New Roman"/>
                <w:color w:val="000000"/>
                <w:szCs w:val="24"/>
              </w:rPr>
            </w:pPr>
            <w:r w:rsidRPr="002A6FC9">
              <w:rPr>
                <w:rFonts w:ascii="Times New Roman" w:eastAsia="標楷體" w:hAnsi="Times New Roman"/>
                <w:color w:val="000000"/>
                <w:szCs w:val="24"/>
              </w:rPr>
              <w:t>網路繪本影片</w:t>
            </w:r>
            <w:r w:rsidRPr="002A6FC9">
              <w:rPr>
                <w:rFonts w:ascii="Times New Roman" w:eastAsia="標楷體" w:hAnsi="Times New Roman"/>
                <w:color w:val="000000"/>
                <w:szCs w:val="24"/>
              </w:rPr>
              <w:t xml:space="preserve">Happy Dreamer </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3B462F" w14:textId="77777777" w:rsidR="00E436E1" w:rsidRPr="002A6FC9" w:rsidRDefault="00E436E1" w:rsidP="000912B1">
            <w:pPr>
              <w:spacing w:line="360" w:lineRule="auto"/>
              <w:ind w:left="0" w:hanging="2"/>
              <w:rPr>
                <w:rFonts w:ascii="Times New Roman" w:eastAsia="標楷體" w:hAnsi="Times New Roman"/>
                <w:szCs w:val="24"/>
              </w:rPr>
            </w:pPr>
            <w:r w:rsidRPr="002A6FC9">
              <w:rPr>
                <w:rFonts w:ascii="Times New Roman" w:eastAsia="標楷體" w:hAnsi="Times New Roman" w:hint="eastAsia"/>
                <w:szCs w:val="24"/>
              </w:rPr>
              <w:t>能</w:t>
            </w:r>
            <w:r w:rsidRPr="002A6FC9">
              <w:rPr>
                <w:rFonts w:ascii="Times New Roman" w:eastAsia="標楷體" w:hAnsi="Times New Roman"/>
                <w:szCs w:val="24"/>
              </w:rPr>
              <w:t>閱讀朗讀繪本</w:t>
            </w:r>
          </w:p>
          <w:p w14:paraId="770061F9" w14:textId="77777777" w:rsidR="00E436E1" w:rsidRPr="002A6FC9" w:rsidRDefault="00E436E1" w:rsidP="000912B1">
            <w:pPr>
              <w:spacing w:line="360" w:lineRule="auto"/>
              <w:ind w:left="0" w:hanging="2"/>
              <w:rPr>
                <w:rFonts w:ascii="Times New Roman" w:eastAsia="標楷體" w:hAnsi="Times New Roman"/>
                <w:szCs w:val="24"/>
              </w:rPr>
            </w:pPr>
            <w:r w:rsidRPr="002A6FC9">
              <w:rPr>
                <w:rFonts w:ascii="Times New Roman" w:eastAsia="標楷體" w:hAnsi="Times New Roman" w:hint="eastAsia"/>
                <w:szCs w:val="24"/>
              </w:rPr>
              <w:t>能以小組</w:t>
            </w:r>
            <w:r w:rsidRPr="002A6FC9">
              <w:rPr>
                <w:rFonts w:ascii="Times New Roman" w:eastAsia="標楷體" w:hAnsi="Times New Roman"/>
                <w:szCs w:val="24"/>
              </w:rPr>
              <w:t>討論每個人夢想做的事</w:t>
            </w:r>
          </w:p>
          <w:p w14:paraId="64BB72AF" w14:textId="77777777" w:rsidR="00E436E1" w:rsidRPr="002A6FC9" w:rsidRDefault="00E436E1" w:rsidP="000912B1">
            <w:pPr>
              <w:spacing w:line="360" w:lineRule="auto"/>
              <w:ind w:left="0" w:hanging="2"/>
              <w:rPr>
                <w:rFonts w:ascii="Times New Roman" w:eastAsia="標楷體" w:hAnsi="Times New Roman"/>
                <w:szCs w:val="24"/>
              </w:rPr>
            </w:pPr>
            <w:r w:rsidRPr="002A6FC9">
              <w:rPr>
                <w:rFonts w:ascii="Times New Roman" w:eastAsia="標楷體" w:hAnsi="Times New Roman" w:hint="eastAsia"/>
                <w:szCs w:val="24"/>
              </w:rPr>
              <w:t>能製作</w:t>
            </w:r>
            <w:r w:rsidRPr="002A6FC9">
              <w:rPr>
                <w:rFonts w:ascii="Times New Roman" w:eastAsia="標楷體" w:hAnsi="Times New Roman"/>
                <w:szCs w:val="24"/>
              </w:rPr>
              <w:t>海報與發表</w:t>
            </w:r>
          </w:p>
          <w:p w14:paraId="062B8CB4" w14:textId="77777777" w:rsidR="00E436E1" w:rsidRPr="002A6FC9" w:rsidRDefault="00E436E1" w:rsidP="000912B1">
            <w:pPr>
              <w:spacing w:line="360" w:lineRule="auto"/>
              <w:ind w:left="0" w:hanging="2"/>
              <w:rPr>
                <w:rFonts w:ascii="Times New Roman" w:eastAsia="標楷體" w:hAnsi="Times New Roman"/>
                <w:b/>
                <w:szCs w:val="24"/>
              </w:rPr>
            </w:pPr>
            <w:r w:rsidRPr="002A6FC9">
              <w:rPr>
                <w:rFonts w:ascii="Times New Roman" w:eastAsia="標楷體" w:hAnsi="Times New Roman"/>
                <w:b/>
                <w:szCs w:val="24"/>
              </w:rPr>
              <w:lastRenderedPageBreak/>
              <w:t>【快樂之道、知道快樂】</w:t>
            </w:r>
          </w:p>
        </w:tc>
      </w:tr>
      <w:tr w:rsidR="00E436E1" w:rsidRPr="002A6FC9" w14:paraId="26604691"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4DC3A8CC"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62F6808"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lang w:eastAsia="zh-HK"/>
              </w:rPr>
            </w:pPr>
            <w:r w:rsidRPr="002A6FC9">
              <w:rPr>
                <w:rFonts w:ascii="標楷體" w:eastAsia="標楷體" w:hAnsi="標楷體" w:hint="eastAsia"/>
                <w:color w:val="000000"/>
                <w:szCs w:val="24"/>
                <w:lang w:eastAsia="zh-HK"/>
              </w:rPr>
              <w:t>第17-18週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B6F783" w14:textId="77777777" w:rsidR="00E436E1" w:rsidRPr="002A6FC9" w:rsidRDefault="00E436E1" w:rsidP="000912B1">
            <w:pPr>
              <w:spacing w:line="360" w:lineRule="auto"/>
              <w:ind w:left="0" w:hanging="2"/>
              <w:jc w:val="center"/>
              <w:rPr>
                <w:rFonts w:ascii="Times New Roman" w:eastAsia="標楷體" w:hAnsi="Times New Roman"/>
                <w:szCs w:val="24"/>
              </w:rPr>
            </w:pPr>
            <w:r w:rsidRPr="002A6FC9">
              <w:rPr>
                <w:rFonts w:ascii="Times New Roman" w:eastAsia="標楷體" w:hAnsi="Times New Roman"/>
                <w:szCs w:val="24"/>
              </w:rPr>
              <w:t xml:space="preserve">( </w:t>
            </w:r>
            <w:r w:rsidRPr="002A6FC9">
              <w:rPr>
                <w:rFonts w:ascii="Times New Roman" w:eastAsia="標楷體" w:hAnsi="Times New Roman"/>
                <w:szCs w:val="24"/>
              </w:rPr>
              <w:t>如何</w:t>
            </w:r>
            <w:r w:rsidRPr="002A6FC9">
              <w:rPr>
                <w:rFonts w:ascii="Times New Roman" w:eastAsia="標楷體" w:hAnsi="Times New Roman" w:hint="eastAsia"/>
                <w:szCs w:val="24"/>
              </w:rPr>
              <w:t>突破自我</w:t>
            </w:r>
            <w:r w:rsidRPr="002A6FC9">
              <w:rPr>
                <w:rFonts w:ascii="Times New Roman" w:eastAsia="標楷體" w:hAnsi="Times New Roman" w:hint="eastAsia"/>
                <w:szCs w:val="24"/>
              </w:rPr>
              <w:t xml:space="preserve"> </w:t>
            </w:r>
            <w:r w:rsidRPr="002A6FC9">
              <w:rPr>
                <w:rFonts w:ascii="Times New Roman" w:eastAsia="標楷體" w:hAnsi="Times New Roman"/>
                <w:szCs w:val="24"/>
              </w:rPr>
              <w:t>)</w:t>
            </w:r>
          </w:p>
          <w:p w14:paraId="5D42390D"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highlight w:val="yellow"/>
              </w:rPr>
            </w:pPr>
            <w:r w:rsidRPr="002A6FC9">
              <w:rPr>
                <w:rFonts w:ascii="標楷體" w:eastAsia="標楷體" w:hAnsi="標楷體" w:hint="eastAsia"/>
                <w:color w:val="000000"/>
                <w:szCs w:val="24"/>
              </w:rPr>
              <w:t>雨後的彩虹</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3871B" w14:textId="77777777" w:rsidR="00E436E1" w:rsidRPr="002A6FC9" w:rsidRDefault="00E436E1" w:rsidP="00E436E1">
            <w:pPr>
              <w:pStyle w:val="a4"/>
              <w:numPr>
                <w:ilvl w:val="0"/>
                <w:numId w:val="6"/>
              </w:numPr>
              <w:autoSpaceDN w:val="0"/>
              <w:spacing w:line="360" w:lineRule="auto"/>
              <w:ind w:left="0" w:hanging="2"/>
              <w:textAlignment w:val="baseline"/>
              <w:rPr>
                <w:rFonts w:eastAsia="標楷體"/>
              </w:rPr>
            </w:pPr>
            <w:r w:rsidRPr="002A6FC9">
              <w:rPr>
                <w:rFonts w:eastAsia="標楷體"/>
              </w:rPr>
              <w:t xml:space="preserve">Picture Book: Rain Before Rainbows </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6B2F96A" w14:textId="77777777" w:rsidR="00E436E1" w:rsidRPr="002A6FC9" w:rsidRDefault="00E436E1" w:rsidP="000912B1">
            <w:pPr>
              <w:spacing w:line="360" w:lineRule="auto"/>
              <w:ind w:left="0" w:hanging="2"/>
              <w:rPr>
                <w:rFonts w:ascii="Times New Roman" w:eastAsia="標楷體" w:hAnsi="Times New Roman"/>
                <w:szCs w:val="24"/>
              </w:rPr>
            </w:pPr>
            <w:r w:rsidRPr="002A6FC9">
              <w:rPr>
                <w:rFonts w:ascii="Times New Roman" w:eastAsia="標楷體" w:hAnsi="Times New Roman"/>
                <w:szCs w:val="24"/>
              </w:rPr>
              <w:t>能欣賞繪本並了解繪本的意境</w:t>
            </w:r>
          </w:p>
          <w:p w14:paraId="5B1732D8" w14:textId="77777777" w:rsidR="00E436E1" w:rsidRPr="002A6FC9" w:rsidRDefault="00E436E1" w:rsidP="000912B1">
            <w:pPr>
              <w:spacing w:line="360" w:lineRule="auto"/>
              <w:ind w:left="0" w:hanging="2"/>
              <w:rPr>
                <w:rFonts w:ascii="Times New Roman" w:eastAsia="標楷體" w:hAnsi="Times New Roman"/>
                <w:szCs w:val="24"/>
              </w:rPr>
            </w:pPr>
            <w:r w:rsidRPr="002A6FC9">
              <w:rPr>
                <w:rFonts w:ascii="Times New Roman" w:eastAsia="標楷體" w:hAnsi="Times New Roman"/>
                <w:szCs w:val="24"/>
              </w:rPr>
              <w:t>能理解繪本內容，並流暢地朗誦故事</w:t>
            </w:r>
          </w:p>
          <w:p w14:paraId="2406726B" w14:textId="77777777" w:rsidR="00E436E1" w:rsidRPr="002A6FC9" w:rsidRDefault="00E436E1" w:rsidP="000912B1">
            <w:pPr>
              <w:pStyle w:val="10"/>
              <w:spacing w:line="360" w:lineRule="auto"/>
              <w:ind w:hanging="2"/>
              <w:rPr>
                <w:rFonts w:ascii="標楷體" w:eastAsia="標楷體" w:hAnsi="標楷體"/>
                <w:color w:val="000000"/>
                <w:szCs w:val="24"/>
              </w:rPr>
            </w:pPr>
            <w:r w:rsidRPr="002A6FC9">
              <w:rPr>
                <w:rFonts w:ascii="Times New Roman" w:eastAsia="標楷體" w:hAnsi="Times New Roman"/>
                <w:b/>
                <w:szCs w:val="24"/>
              </w:rPr>
              <w:t>Draw your own Rainbow</w:t>
            </w:r>
          </w:p>
        </w:tc>
      </w:tr>
      <w:tr w:rsidR="00E436E1" w:rsidRPr="002A6FC9" w14:paraId="769A5A8E"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67FFE65"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74F3ABE"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lang w:eastAsia="zh-HK"/>
              </w:rPr>
            </w:pPr>
            <w:r w:rsidRPr="002A6FC9">
              <w:rPr>
                <w:rFonts w:ascii="標楷體" w:eastAsia="標楷體" w:hAnsi="標楷體" w:hint="eastAsia"/>
                <w:color w:val="000000"/>
                <w:szCs w:val="24"/>
                <w:lang w:eastAsia="zh-HK"/>
              </w:rPr>
              <w:t>第19-20週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8D3A88" w14:textId="77777777" w:rsidR="00E436E1" w:rsidRPr="002A6FC9" w:rsidRDefault="00E436E1" w:rsidP="000912B1">
            <w:pPr>
              <w:spacing w:line="360" w:lineRule="auto"/>
              <w:ind w:left="0" w:hanging="2"/>
              <w:jc w:val="center"/>
              <w:rPr>
                <w:rFonts w:ascii="標楷體" w:eastAsia="標楷體" w:hAnsi="標楷體"/>
                <w:color w:val="000000"/>
                <w:szCs w:val="24"/>
              </w:rPr>
            </w:pPr>
            <w:r w:rsidRPr="002A6FC9">
              <w:rPr>
                <w:rFonts w:ascii="Times New Roman" w:eastAsia="標楷體" w:hAnsi="Times New Roman"/>
                <w:szCs w:val="24"/>
              </w:rPr>
              <w:t>All Qualities About Me</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B2D07" w14:textId="1F394042" w:rsidR="00E436E1" w:rsidRPr="002A6FC9" w:rsidRDefault="004527E2" w:rsidP="000912B1">
            <w:pPr>
              <w:pStyle w:val="10"/>
              <w:spacing w:line="360" w:lineRule="auto"/>
              <w:ind w:left="600" w:hangingChars="250" w:hanging="600"/>
              <w:rPr>
                <w:rFonts w:ascii="Times New Roman" w:eastAsia="標楷體" w:hAnsi="Times New Roman"/>
                <w:color w:val="000000"/>
                <w:szCs w:val="24"/>
              </w:rPr>
            </w:pPr>
            <w:r>
              <w:rPr>
                <w:rFonts w:ascii="Times New Roman" w:eastAsia="標楷體" w:hAnsi="Times New Roman"/>
                <w:color w:val="000000"/>
                <w:szCs w:val="24"/>
              </w:rPr>
              <w:t xml:space="preserve">1.  </w:t>
            </w:r>
            <w:r w:rsidR="00E436E1" w:rsidRPr="002A6FC9">
              <w:rPr>
                <w:rFonts w:ascii="Times New Roman" w:eastAsia="標楷體" w:hAnsi="Times New Roman"/>
                <w:color w:val="000000"/>
                <w:szCs w:val="24"/>
              </w:rPr>
              <w:t>結合本學期</w:t>
            </w:r>
            <w:r w:rsidR="00E436E1" w:rsidRPr="002A6FC9">
              <w:rPr>
                <w:rFonts w:ascii="Times New Roman" w:eastAsia="標楷體" w:hAnsi="Times New Roman" w:hint="eastAsia"/>
                <w:b/>
                <w:color w:val="000000"/>
                <w:szCs w:val="24"/>
              </w:rPr>
              <w:t>活動成品</w:t>
            </w:r>
            <w:r w:rsidR="00E436E1" w:rsidRPr="002A6FC9">
              <w:rPr>
                <w:rFonts w:ascii="Times New Roman" w:eastAsia="標楷體" w:hAnsi="Times New Roman"/>
                <w:color w:val="000000"/>
                <w:szCs w:val="24"/>
              </w:rPr>
              <w:t>，製作</w:t>
            </w:r>
            <w:r w:rsidR="00E436E1" w:rsidRPr="002A6FC9">
              <w:rPr>
                <w:rFonts w:ascii="Times New Roman" w:eastAsia="標楷體" w:hAnsi="Times New Roman"/>
                <w:b/>
                <w:bCs/>
                <w:color w:val="000000"/>
                <w:szCs w:val="24"/>
              </w:rPr>
              <w:t>個人</w:t>
            </w:r>
            <w:r w:rsidR="00E436E1" w:rsidRPr="002A6FC9">
              <w:rPr>
                <w:rFonts w:ascii="標楷體" w:eastAsia="標楷體" w:hAnsi="標楷體" w:hint="eastAsia"/>
                <w:b/>
                <w:bCs/>
                <w:szCs w:val="24"/>
              </w:rPr>
              <w:t>特質版</w:t>
            </w:r>
          </w:p>
          <w:p w14:paraId="45CB332B" w14:textId="77777777" w:rsidR="00E436E1" w:rsidRPr="002A6FC9" w:rsidRDefault="00E436E1" w:rsidP="000912B1">
            <w:pPr>
              <w:pStyle w:val="10"/>
              <w:spacing w:line="360" w:lineRule="auto"/>
              <w:ind w:left="480" w:hangingChars="200" w:hanging="480"/>
              <w:rPr>
                <w:rFonts w:ascii="Times New Roman" w:eastAsia="標楷體" w:hAnsi="Times New Roman"/>
                <w:color w:val="000000"/>
                <w:szCs w:val="24"/>
              </w:rPr>
            </w:pPr>
            <w:r w:rsidRPr="002A6FC9">
              <w:rPr>
                <w:rFonts w:ascii="Times New Roman" w:eastAsia="標楷體" w:hAnsi="Times New Roman"/>
                <w:color w:val="000000"/>
                <w:szCs w:val="24"/>
              </w:rPr>
              <w:t>2.</w:t>
            </w:r>
            <w:r w:rsidRPr="002A6FC9">
              <w:rPr>
                <w:rFonts w:ascii="Times New Roman" w:eastAsia="標楷體" w:hAnsi="Times New Roman"/>
                <w:color w:val="000000"/>
                <w:szCs w:val="24"/>
              </w:rPr>
              <w:tab/>
            </w:r>
            <w:r w:rsidRPr="002A6FC9">
              <w:rPr>
                <w:rFonts w:ascii="Times New Roman" w:eastAsia="標楷體" w:hAnsi="Times New Roman"/>
                <w:color w:val="000000"/>
                <w:szCs w:val="24"/>
              </w:rPr>
              <w:t>回顧本學期學習內容，互相讚美彼此的改變及課程回饋</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76D95B" w14:textId="77777777" w:rsidR="00E436E1" w:rsidRPr="002A6FC9" w:rsidRDefault="00E436E1" w:rsidP="000912B1">
            <w:pPr>
              <w:pStyle w:val="10"/>
              <w:spacing w:line="360" w:lineRule="auto"/>
              <w:ind w:hanging="2"/>
              <w:rPr>
                <w:rFonts w:ascii="標楷體" w:eastAsia="標楷體" w:hAnsi="標楷體"/>
                <w:color w:val="000000"/>
                <w:szCs w:val="24"/>
              </w:rPr>
            </w:pPr>
            <w:r w:rsidRPr="002A6FC9">
              <w:rPr>
                <w:rFonts w:ascii="標楷體" w:eastAsia="標楷體" w:hAnsi="標楷體" w:hint="eastAsia"/>
                <w:color w:val="000000"/>
                <w:szCs w:val="24"/>
              </w:rPr>
              <w:t>能完成回饋學習單</w:t>
            </w:r>
          </w:p>
          <w:p w14:paraId="2D7D3EA4" w14:textId="77777777" w:rsidR="00E436E1" w:rsidRPr="002A6FC9" w:rsidRDefault="00E436E1" w:rsidP="000912B1">
            <w:pPr>
              <w:pStyle w:val="10"/>
              <w:spacing w:line="360" w:lineRule="auto"/>
              <w:ind w:hanging="2"/>
              <w:rPr>
                <w:rFonts w:ascii="標楷體" w:eastAsia="標楷體" w:hAnsi="標楷體"/>
                <w:color w:val="000000"/>
                <w:szCs w:val="24"/>
              </w:rPr>
            </w:pPr>
            <w:r w:rsidRPr="002A6FC9">
              <w:rPr>
                <w:rFonts w:ascii="標楷體" w:eastAsia="標楷體" w:hAnsi="標楷體" w:hint="eastAsia"/>
                <w:color w:val="000000"/>
                <w:szCs w:val="24"/>
              </w:rPr>
              <w:t>能上台進行分享期末報告</w:t>
            </w:r>
          </w:p>
          <w:p w14:paraId="38D8F777" w14:textId="77777777" w:rsidR="00E436E1" w:rsidRPr="002A6FC9" w:rsidRDefault="00E436E1" w:rsidP="000912B1">
            <w:pPr>
              <w:pStyle w:val="10"/>
              <w:spacing w:line="360" w:lineRule="auto"/>
              <w:ind w:hanging="2"/>
              <w:rPr>
                <w:rFonts w:ascii="標楷體" w:eastAsia="標楷體" w:hAnsi="標楷體"/>
                <w:color w:val="000000"/>
                <w:szCs w:val="24"/>
              </w:rPr>
            </w:pPr>
            <w:r w:rsidRPr="002A6FC9">
              <w:rPr>
                <w:rFonts w:ascii="Times New Roman" w:eastAsia="標楷體" w:hAnsi="Times New Roman"/>
                <w:b/>
                <w:szCs w:val="24"/>
              </w:rPr>
              <w:t>All Qualities About Me</w:t>
            </w:r>
          </w:p>
        </w:tc>
      </w:tr>
      <w:tr w:rsidR="00E436E1" w:rsidRPr="002A6FC9" w14:paraId="00FD71EB" w14:textId="77777777" w:rsidTr="00E436E1">
        <w:tblPrEx>
          <w:tblLook w:val="0000" w:firstRow="0" w:lastRow="0" w:firstColumn="0" w:lastColumn="0" w:noHBand="0" w:noVBand="0"/>
        </w:tblPrEx>
        <w:trPr>
          <w:gridAfter w:val="1"/>
          <w:wAfter w:w="21" w:type="dxa"/>
          <w:trHeight w:val="815"/>
          <w:jc w:val="center"/>
        </w:trPr>
        <w:tc>
          <w:tcPr>
            <w:tcW w:w="1815" w:type="dxa"/>
            <w:gridSpan w:val="3"/>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center"/>
          </w:tcPr>
          <w:p w14:paraId="1A9100FC" w14:textId="77777777" w:rsidR="00E436E1" w:rsidRPr="002A6FC9" w:rsidRDefault="00E436E1" w:rsidP="000912B1">
            <w:pPr>
              <w:pBdr>
                <w:top w:val="nil"/>
                <w:left w:val="nil"/>
                <w:bottom w:val="nil"/>
                <w:right w:val="nil"/>
                <w:between w:val="nil"/>
              </w:pBdr>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第</w:t>
            </w:r>
          </w:p>
          <w:p w14:paraId="47DF7FB7" w14:textId="77777777" w:rsidR="00E436E1" w:rsidRPr="002A6FC9" w:rsidRDefault="00E436E1" w:rsidP="000912B1">
            <w:pPr>
              <w:pBdr>
                <w:top w:val="nil"/>
                <w:left w:val="nil"/>
                <w:bottom w:val="nil"/>
                <w:right w:val="nil"/>
                <w:between w:val="nil"/>
              </w:pBdr>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2</w:t>
            </w:r>
          </w:p>
          <w:p w14:paraId="643363D9" w14:textId="77777777" w:rsidR="00E436E1" w:rsidRPr="002A6FC9" w:rsidRDefault="00E436E1" w:rsidP="000912B1">
            <w:pPr>
              <w:pBdr>
                <w:top w:val="nil"/>
                <w:left w:val="nil"/>
                <w:bottom w:val="nil"/>
                <w:right w:val="nil"/>
                <w:between w:val="nil"/>
              </w:pBdr>
              <w:ind w:left="0" w:hanging="2"/>
              <w:jc w:val="center"/>
              <w:rPr>
                <w:rFonts w:ascii="標楷體" w:eastAsia="標楷體" w:hAnsi="標楷體" w:cs="標楷體"/>
                <w:color w:val="000000"/>
                <w:szCs w:val="24"/>
              </w:rPr>
            </w:pPr>
            <w:r w:rsidRPr="002A6FC9">
              <w:rPr>
                <w:rFonts w:ascii="標楷體" w:eastAsia="標楷體" w:hAnsi="標楷體" w:cs="標楷體"/>
                <w:color w:val="000000"/>
                <w:szCs w:val="24"/>
              </w:rPr>
              <w:t>學</w:t>
            </w:r>
          </w:p>
          <w:p w14:paraId="228A69E7" w14:textId="77777777" w:rsidR="00E436E1" w:rsidRPr="002A6FC9" w:rsidRDefault="00E436E1" w:rsidP="000912B1">
            <w:pPr>
              <w:pBdr>
                <w:top w:val="nil"/>
                <w:left w:val="nil"/>
                <w:bottom w:val="nil"/>
                <w:right w:val="nil"/>
                <w:between w:val="nil"/>
              </w:pBdr>
              <w:ind w:left="0" w:hanging="2"/>
              <w:jc w:val="center"/>
              <w:rPr>
                <w:color w:val="000000"/>
                <w:szCs w:val="24"/>
              </w:rPr>
            </w:pPr>
            <w:r w:rsidRPr="002A6FC9">
              <w:rPr>
                <w:rFonts w:ascii="標楷體" w:eastAsia="標楷體" w:hAnsi="標楷體" w:cs="標楷體"/>
                <w:color w:val="000000"/>
                <w:szCs w:val="24"/>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0D963D" w14:textId="77777777" w:rsidR="00E436E1" w:rsidRPr="002A6FC9" w:rsidRDefault="00E436E1" w:rsidP="000912B1">
            <w:pPr>
              <w:pStyle w:val="10"/>
              <w:spacing w:line="360" w:lineRule="auto"/>
              <w:ind w:hanging="2"/>
              <w:jc w:val="center"/>
              <w:rPr>
                <w:rFonts w:ascii="標楷體" w:eastAsia="標楷體" w:hAnsi="標楷體"/>
                <w:color w:val="000000"/>
                <w:szCs w:val="24"/>
                <w:lang w:eastAsia="zh-HK"/>
              </w:rPr>
            </w:pPr>
            <w:r w:rsidRPr="002A6FC9">
              <w:rPr>
                <w:rFonts w:ascii="標楷體" w:eastAsia="標楷體" w:hAnsi="標楷體" w:hint="eastAsia"/>
                <w:color w:val="000000"/>
                <w:szCs w:val="24"/>
                <w:lang w:eastAsia="zh-HK"/>
              </w:rPr>
              <w:t>第1-</w:t>
            </w:r>
            <w:r w:rsidRPr="002A6FC9">
              <w:rPr>
                <w:rFonts w:ascii="標楷體" w:eastAsia="標楷體" w:hAnsi="標楷體"/>
                <w:color w:val="000000"/>
                <w:szCs w:val="24"/>
                <w:lang w:eastAsia="zh-HK"/>
              </w:rPr>
              <w:t>2</w:t>
            </w:r>
            <w:r w:rsidRPr="002A6FC9">
              <w:rPr>
                <w:rFonts w:ascii="標楷體" w:eastAsia="標楷體" w:hAnsi="標楷體" w:hint="eastAsia"/>
                <w:color w:val="000000"/>
                <w:szCs w:val="24"/>
                <w:lang w:eastAsia="zh-HK"/>
              </w:rPr>
              <w:t>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497B67" w14:textId="77777777" w:rsidR="00E436E1" w:rsidRPr="002A6FC9" w:rsidRDefault="00E436E1" w:rsidP="000912B1">
            <w:pPr>
              <w:pStyle w:val="10"/>
              <w:snapToGrid w:val="0"/>
              <w:spacing w:line="360" w:lineRule="auto"/>
              <w:ind w:hanging="2"/>
              <w:jc w:val="center"/>
              <w:rPr>
                <w:rFonts w:ascii="標楷體" w:eastAsia="標楷體" w:hAnsi="標楷體" w:cs="新細明體"/>
                <w:color w:val="000000"/>
                <w:szCs w:val="24"/>
              </w:rPr>
            </w:pPr>
            <w:r w:rsidRPr="002A6FC9">
              <w:rPr>
                <w:rFonts w:ascii="標楷體" w:eastAsia="標楷體" w:hAnsi="標楷體" w:hint="eastAsia"/>
                <w:color w:val="000000"/>
                <w:szCs w:val="24"/>
              </w:rPr>
              <w:t>生涯領航啟程</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FDEB5"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1.</w:t>
            </w:r>
            <w:r w:rsidRPr="002A6FC9">
              <w:rPr>
                <w:rFonts w:ascii="Times New Roman" w:eastAsia="標楷體" w:hAnsi="Times New Roman"/>
                <w:color w:val="000000"/>
                <w:szCs w:val="24"/>
              </w:rPr>
              <w:tab/>
            </w:r>
            <w:r w:rsidRPr="002A6FC9">
              <w:rPr>
                <w:rFonts w:ascii="Times New Roman" w:eastAsia="標楷體" w:hAnsi="Times New Roman"/>
                <w:color w:val="000000"/>
                <w:szCs w:val="24"/>
              </w:rPr>
              <w:t>簡介這學期課程規劃</w:t>
            </w:r>
          </w:p>
          <w:p w14:paraId="24DF99C0"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2.</w:t>
            </w:r>
            <w:r w:rsidRPr="002A6FC9">
              <w:rPr>
                <w:rFonts w:ascii="Times New Roman" w:eastAsia="標楷體" w:hAnsi="Times New Roman"/>
                <w:color w:val="000000"/>
                <w:szCs w:val="24"/>
              </w:rPr>
              <w:tab/>
            </w:r>
            <w:r w:rsidRPr="002A6FC9">
              <w:rPr>
                <w:rFonts w:ascii="Times New Roman" w:eastAsia="標楷體" w:hAnsi="Times New Roman"/>
                <w:color w:val="000000"/>
                <w:szCs w:val="24"/>
              </w:rPr>
              <w:t>確立課程要求及評量方式、標準</w:t>
            </w:r>
          </w:p>
          <w:p w14:paraId="311A25FB"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3.</w:t>
            </w:r>
            <w:r w:rsidRPr="002A6FC9">
              <w:rPr>
                <w:rFonts w:ascii="Times New Roman" w:eastAsia="標楷體" w:hAnsi="Times New Roman"/>
                <w:color w:val="000000"/>
                <w:szCs w:val="24"/>
              </w:rPr>
              <w:tab/>
            </w:r>
            <w:r w:rsidRPr="002A6FC9">
              <w:rPr>
                <w:rFonts w:ascii="Times New Roman" w:eastAsia="標楷體" w:hAnsi="Times New Roman" w:hint="eastAsia"/>
                <w:color w:val="000000"/>
                <w:szCs w:val="24"/>
              </w:rPr>
              <w:t>學生</w:t>
            </w:r>
            <w:r w:rsidRPr="002A6FC9">
              <w:rPr>
                <w:rFonts w:ascii="Times New Roman" w:eastAsia="標楷體" w:hAnsi="Times New Roman"/>
                <w:color w:val="000000"/>
                <w:szCs w:val="24"/>
              </w:rPr>
              <w:t>訪談家庭成員的職業</w:t>
            </w:r>
          </w:p>
          <w:p w14:paraId="532FCFBF"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4.</w:t>
            </w:r>
            <w:r w:rsidRPr="002A6FC9">
              <w:rPr>
                <w:rFonts w:ascii="Times New Roman" w:eastAsia="標楷體" w:hAnsi="Times New Roman"/>
                <w:color w:val="000000"/>
                <w:szCs w:val="24"/>
              </w:rPr>
              <w:tab/>
            </w:r>
            <w:r w:rsidRPr="002A6FC9">
              <w:rPr>
                <w:rFonts w:ascii="Times New Roman" w:eastAsia="標楷體" w:hAnsi="Times New Roman"/>
                <w:color w:val="000000"/>
                <w:szCs w:val="24"/>
              </w:rPr>
              <w:t>歌曲</w:t>
            </w:r>
            <w:r w:rsidRPr="002A6FC9">
              <w:rPr>
                <w:rFonts w:ascii="Times New Roman" w:eastAsia="標楷體" w:hAnsi="Times New Roman"/>
                <w:color w:val="000000"/>
                <w:szCs w:val="24"/>
              </w:rPr>
              <w:t>: Jobs Song</w:t>
            </w:r>
          </w:p>
          <w:p w14:paraId="6C41A9C0" w14:textId="77777777" w:rsidR="00E436E1" w:rsidRPr="002A6FC9" w:rsidRDefault="00E436E1" w:rsidP="000912B1">
            <w:pPr>
              <w:pStyle w:val="10"/>
              <w:spacing w:line="360" w:lineRule="auto"/>
              <w:ind w:hanging="2"/>
              <w:rPr>
                <w:rFonts w:ascii="Times New Roman" w:eastAsia="標楷體" w:hAnsi="Times New Roman"/>
                <w:color w:val="000000"/>
                <w:szCs w:val="24"/>
                <w:highlight w:val="yellow"/>
              </w:rPr>
            </w:pPr>
            <w:r w:rsidRPr="002A6FC9">
              <w:rPr>
                <w:rFonts w:ascii="Times New Roman" w:eastAsia="標楷體" w:hAnsi="Times New Roman"/>
                <w:color w:val="000000"/>
                <w:szCs w:val="24"/>
              </w:rPr>
              <w:t>5.</w:t>
            </w:r>
            <w:r w:rsidRPr="002A6FC9">
              <w:rPr>
                <w:rFonts w:ascii="Times New Roman" w:eastAsia="標楷體" w:hAnsi="Times New Roman"/>
                <w:color w:val="000000"/>
                <w:szCs w:val="24"/>
              </w:rPr>
              <w:tab/>
            </w:r>
            <w:r w:rsidRPr="002A6FC9">
              <w:rPr>
                <w:rFonts w:ascii="Times New Roman" w:eastAsia="標楷體" w:hAnsi="Times New Roman"/>
                <w:color w:val="000000"/>
                <w:szCs w:val="24"/>
              </w:rPr>
              <w:t>影片</w:t>
            </w:r>
            <w:r w:rsidRPr="002A6FC9">
              <w:rPr>
                <w:rFonts w:ascii="Times New Roman" w:eastAsia="標楷體" w:hAnsi="Times New Roman"/>
                <w:color w:val="000000"/>
                <w:szCs w:val="24"/>
              </w:rPr>
              <w:t>: Jobs and Gender Roles</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E1A2303"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能上台進行家庭成員的職業分享</w:t>
            </w:r>
          </w:p>
          <w:p w14:paraId="3BBDF219" w14:textId="77777777" w:rsidR="00E436E1" w:rsidRPr="002A6FC9" w:rsidRDefault="00E436E1" w:rsidP="000912B1">
            <w:pPr>
              <w:snapToGrid w:val="0"/>
              <w:spacing w:line="360" w:lineRule="auto"/>
              <w:ind w:left="0" w:hanging="2"/>
              <w:rPr>
                <w:rFonts w:ascii="Times New Roman" w:eastAsia="標楷體" w:hAnsi="Times New Roman"/>
                <w:szCs w:val="24"/>
              </w:rPr>
            </w:pPr>
            <w:r w:rsidRPr="002A6FC9">
              <w:rPr>
                <w:rFonts w:ascii="Times New Roman" w:eastAsia="標楷體" w:hAnsi="Times New Roman" w:hint="eastAsia"/>
                <w:szCs w:val="24"/>
              </w:rPr>
              <w:t>能</w:t>
            </w:r>
            <w:r w:rsidRPr="002A6FC9">
              <w:rPr>
                <w:rFonts w:ascii="標楷體" w:eastAsia="標楷體" w:hAnsi="標楷體" w:hint="eastAsia"/>
                <w:szCs w:val="24"/>
              </w:rPr>
              <w:t>反思社會中性別刻板化的印象</w:t>
            </w:r>
          </w:p>
        </w:tc>
      </w:tr>
      <w:tr w:rsidR="00E436E1" w:rsidRPr="002A6FC9" w14:paraId="14ECA504"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1607E6C4" w14:textId="77777777" w:rsidR="00E436E1" w:rsidRPr="002A6FC9" w:rsidRDefault="00E436E1" w:rsidP="000912B1">
            <w:pPr>
              <w:pBdr>
                <w:top w:val="nil"/>
                <w:left w:val="nil"/>
                <w:bottom w:val="nil"/>
                <w:right w:val="nil"/>
                <w:between w:val="nil"/>
              </w:pBdr>
              <w:ind w:left="0" w:hanging="2"/>
              <w:jc w:val="center"/>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82CAEFE" w14:textId="77777777" w:rsidR="00E436E1" w:rsidRPr="002A6FC9" w:rsidRDefault="00E436E1" w:rsidP="000912B1">
            <w:pPr>
              <w:pStyle w:val="10"/>
              <w:spacing w:line="360" w:lineRule="auto"/>
              <w:ind w:hanging="2"/>
              <w:jc w:val="center"/>
              <w:rPr>
                <w:rFonts w:ascii="標楷體" w:eastAsia="標楷體" w:hAnsi="標楷體"/>
                <w:color w:val="000000"/>
                <w:szCs w:val="24"/>
                <w:lang w:eastAsia="zh-HK"/>
              </w:rPr>
            </w:pPr>
            <w:r w:rsidRPr="002A6FC9">
              <w:rPr>
                <w:rFonts w:ascii="標楷體" w:eastAsia="標楷體" w:hAnsi="標楷體" w:hint="eastAsia"/>
                <w:color w:val="000000"/>
                <w:szCs w:val="24"/>
                <w:lang w:eastAsia="zh-HK"/>
              </w:rPr>
              <w:t>第3</w:t>
            </w:r>
            <w:r w:rsidRPr="002A6FC9">
              <w:rPr>
                <w:rFonts w:ascii="標楷體" w:eastAsia="標楷體" w:hAnsi="標楷體"/>
                <w:color w:val="000000"/>
                <w:szCs w:val="24"/>
                <w:lang w:eastAsia="zh-HK"/>
              </w:rPr>
              <w:t>-6</w:t>
            </w:r>
            <w:r w:rsidRPr="002A6FC9">
              <w:rPr>
                <w:rFonts w:ascii="標楷體" w:eastAsia="標楷體" w:hAnsi="標楷體" w:hint="eastAsia"/>
                <w:color w:val="000000"/>
                <w:szCs w:val="24"/>
                <w:lang w:eastAsia="zh-HK"/>
              </w:rPr>
              <w:t>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4217AE" w14:textId="77777777" w:rsidR="00E436E1" w:rsidRPr="002A6FC9" w:rsidRDefault="00E436E1" w:rsidP="000912B1">
            <w:pPr>
              <w:pStyle w:val="10"/>
              <w:snapToGrid w:val="0"/>
              <w:spacing w:line="360" w:lineRule="auto"/>
              <w:ind w:hanging="2"/>
              <w:jc w:val="center"/>
              <w:rPr>
                <w:rFonts w:ascii="標楷體" w:eastAsia="標楷體" w:hAnsi="標楷體" w:cs="新細明體"/>
                <w:color w:val="000000"/>
                <w:szCs w:val="24"/>
              </w:rPr>
            </w:pPr>
            <w:r w:rsidRPr="002A6FC9">
              <w:rPr>
                <w:rFonts w:ascii="標楷體" w:eastAsia="標楷體" w:hAnsi="標楷體" w:cs="新細明體" w:hint="eastAsia"/>
                <w:color w:val="000000"/>
                <w:szCs w:val="24"/>
              </w:rPr>
              <w:t>有夢最美</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368CC" w14:textId="77777777" w:rsidR="00E436E1" w:rsidRPr="002A6FC9" w:rsidRDefault="00E436E1" w:rsidP="00E436E1">
            <w:pPr>
              <w:pStyle w:val="10"/>
              <w:numPr>
                <w:ilvl w:val="0"/>
                <w:numId w:val="7"/>
              </w:numPr>
              <w:autoSpaceDN w:val="0"/>
              <w:snapToGrid w:val="0"/>
              <w:spacing w:line="360" w:lineRule="auto"/>
              <w:ind w:left="0" w:hanging="2"/>
              <w:textAlignment w:val="baseline"/>
              <w:rPr>
                <w:rFonts w:ascii="Times New Roman" w:eastAsia="標楷體" w:hAnsi="Times New Roman"/>
                <w:color w:val="000000"/>
                <w:szCs w:val="24"/>
              </w:rPr>
            </w:pPr>
            <w:r w:rsidRPr="002A6FC9">
              <w:rPr>
                <w:rFonts w:ascii="Times New Roman" w:eastAsia="標楷體" w:hAnsi="Times New Roman"/>
                <w:color w:val="000000"/>
                <w:szCs w:val="24"/>
              </w:rPr>
              <w:t>繪本</w:t>
            </w:r>
            <w:r w:rsidRPr="002A6FC9">
              <w:rPr>
                <w:rFonts w:ascii="Times New Roman" w:eastAsia="標楷體" w:hAnsi="Times New Roman"/>
                <w:color w:val="000000"/>
                <w:szCs w:val="24"/>
              </w:rPr>
              <w:t>: Pianna by Mary Lyn Ray (</w:t>
            </w:r>
            <w:r w:rsidRPr="002A6FC9">
              <w:rPr>
                <w:rFonts w:ascii="Times New Roman" w:eastAsia="標楷體" w:hAnsi="Times New Roman"/>
                <w:color w:val="000000"/>
                <w:szCs w:val="24"/>
              </w:rPr>
              <w:t>愛彈琴的安娜</w:t>
            </w:r>
            <w:r w:rsidRPr="002A6FC9">
              <w:rPr>
                <w:rFonts w:ascii="Times New Roman" w:eastAsia="標楷體" w:hAnsi="Times New Roman"/>
                <w:color w:val="000000"/>
                <w:szCs w:val="24"/>
              </w:rPr>
              <w:t>)</w:t>
            </w:r>
          </w:p>
          <w:p w14:paraId="492813E1" w14:textId="77777777" w:rsidR="00E436E1" w:rsidRPr="002A6FC9" w:rsidRDefault="00E436E1" w:rsidP="00E436E1">
            <w:pPr>
              <w:pStyle w:val="10"/>
              <w:numPr>
                <w:ilvl w:val="0"/>
                <w:numId w:val="7"/>
              </w:numPr>
              <w:autoSpaceDN w:val="0"/>
              <w:snapToGrid w:val="0"/>
              <w:spacing w:line="360" w:lineRule="auto"/>
              <w:ind w:left="0" w:hanging="2"/>
              <w:textAlignment w:val="baseline"/>
              <w:rPr>
                <w:rFonts w:ascii="Times New Roman" w:eastAsia="標楷體" w:hAnsi="Times New Roman"/>
                <w:color w:val="000000"/>
                <w:szCs w:val="24"/>
              </w:rPr>
            </w:pPr>
            <w:r w:rsidRPr="002A6FC9">
              <w:rPr>
                <w:rFonts w:ascii="Times New Roman" w:eastAsia="標楷體" w:hAnsi="Times New Roman"/>
                <w:color w:val="000000"/>
                <w:szCs w:val="24"/>
              </w:rPr>
              <w:t>電影</w:t>
            </w:r>
            <w:r w:rsidRPr="002A6FC9">
              <w:rPr>
                <w:rFonts w:ascii="Times New Roman" w:eastAsia="標楷體" w:hAnsi="Times New Roman"/>
                <w:color w:val="000000"/>
                <w:szCs w:val="24"/>
              </w:rPr>
              <w:t>: Eddie the Eagle</w:t>
            </w:r>
          </w:p>
          <w:p w14:paraId="218F7A4E" w14:textId="77777777" w:rsidR="00E436E1" w:rsidRPr="002A6FC9" w:rsidRDefault="00E436E1" w:rsidP="00E436E1">
            <w:pPr>
              <w:pStyle w:val="10"/>
              <w:numPr>
                <w:ilvl w:val="0"/>
                <w:numId w:val="7"/>
              </w:numPr>
              <w:autoSpaceDN w:val="0"/>
              <w:snapToGrid w:val="0"/>
              <w:spacing w:line="360" w:lineRule="auto"/>
              <w:ind w:left="0" w:hanging="2"/>
              <w:textAlignment w:val="baseline"/>
              <w:rPr>
                <w:rFonts w:ascii="Times New Roman" w:eastAsia="標楷體" w:hAnsi="Times New Roman"/>
                <w:color w:val="000000"/>
                <w:szCs w:val="24"/>
              </w:rPr>
            </w:pPr>
            <w:r w:rsidRPr="002A6FC9">
              <w:rPr>
                <w:rFonts w:ascii="Times New Roman" w:eastAsia="標楷體" w:hAnsi="Times New Roman"/>
                <w:color w:val="000000"/>
                <w:szCs w:val="24"/>
              </w:rPr>
              <w:t>歌曲</w:t>
            </w:r>
            <w:r w:rsidRPr="002A6FC9">
              <w:rPr>
                <w:rFonts w:ascii="Times New Roman" w:eastAsia="標楷體" w:hAnsi="Times New Roman"/>
                <w:color w:val="000000"/>
                <w:szCs w:val="24"/>
              </w:rPr>
              <w:t>: Try Everything</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853B477" w14:textId="77777777" w:rsidR="00E436E1" w:rsidRPr="002A6FC9" w:rsidRDefault="00E436E1" w:rsidP="000912B1">
            <w:pPr>
              <w:snapToGrid w:val="0"/>
              <w:spacing w:line="360" w:lineRule="auto"/>
              <w:ind w:left="0" w:hanging="2"/>
              <w:rPr>
                <w:rFonts w:ascii="Times New Roman" w:eastAsia="標楷體" w:hAnsi="Times New Roman"/>
                <w:szCs w:val="24"/>
              </w:rPr>
            </w:pPr>
            <w:r w:rsidRPr="002A6FC9">
              <w:rPr>
                <w:rFonts w:ascii="Times New Roman" w:eastAsia="標楷體" w:hAnsi="Times New Roman"/>
                <w:szCs w:val="24"/>
              </w:rPr>
              <w:t>能理解繪本內容</w:t>
            </w:r>
          </w:p>
          <w:p w14:paraId="5E3F0090" w14:textId="77777777" w:rsidR="00E436E1" w:rsidRPr="002A6FC9" w:rsidRDefault="00E436E1" w:rsidP="000912B1">
            <w:pPr>
              <w:snapToGrid w:val="0"/>
              <w:spacing w:line="360" w:lineRule="auto"/>
              <w:ind w:left="0" w:hanging="2"/>
              <w:rPr>
                <w:rFonts w:ascii="Times New Roman" w:eastAsia="標楷體" w:hAnsi="Times New Roman"/>
                <w:szCs w:val="24"/>
              </w:rPr>
            </w:pPr>
            <w:r w:rsidRPr="002A6FC9">
              <w:rPr>
                <w:rFonts w:ascii="Times New Roman" w:eastAsia="標楷體" w:hAnsi="Times New Roman"/>
                <w:szCs w:val="24"/>
              </w:rPr>
              <w:t>能完成學習單</w:t>
            </w:r>
            <w:r w:rsidRPr="002A6FC9">
              <w:rPr>
                <w:rFonts w:ascii="Times New Roman" w:eastAsia="標楷體" w:hAnsi="Times New Roman"/>
                <w:szCs w:val="24"/>
              </w:rPr>
              <w:t>: Eddie the Eagle</w:t>
            </w:r>
          </w:p>
          <w:p w14:paraId="32056B28" w14:textId="77777777" w:rsidR="00E436E1" w:rsidRPr="002A6FC9" w:rsidRDefault="00E436E1" w:rsidP="000912B1">
            <w:pPr>
              <w:snapToGrid w:val="0"/>
              <w:spacing w:line="360" w:lineRule="auto"/>
              <w:ind w:left="0" w:hanging="2"/>
              <w:rPr>
                <w:rFonts w:ascii="Times New Roman" w:eastAsia="標楷體" w:hAnsi="Times New Roman"/>
                <w:szCs w:val="24"/>
              </w:rPr>
            </w:pPr>
          </w:p>
        </w:tc>
      </w:tr>
      <w:tr w:rsidR="00E436E1" w:rsidRPr="002A6FC9" w14:paraId="3F057112"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558348DE"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8F5241" w14:textId="77777777" w:rsidR="00E436E1" w:rsidRPr="002A6FC9" w:rsidRDefault="00E436E1" w:rsidP="000912B1">
            <w:pPr>
              <w:pStyle w:val="10"/>
              <w:snapToGrid w:val="0"/>
              <w:spacing w:line="360" w:lineRule="auto"/>
              <w:ind w:hanging="2"/>
              <w:jc w:val="center"/>
              <w:rPr>
                <w:szCs w:val="24"/>
              </w:rPr>
            </w:pPr>
            <w:r w:rsidRPr="002A6FC9">
              <w:rPr>
                <w:rFonts w:ascii="標楷體" w:eastAsia="標楷體" w:hAnsi="標楷體" w:hint="eastAsia"/>
                <w:color w:val="000000"/>
                <w:szCs w:val="24"/>
                <w:lang w:eastAsia="zh-HK"/>
              </w:rPr>
              <w:t>第</w:t>
            </w:r>
            <w:r w:rsidRPr="002A6FC9">
              <w:rPr>
                <w:rFonts w:ascii="標楷體" w:eastAsia="標楷體" w:hAnsi="標楷體"/>
                <w:color w:val="000000"/>
                <w:szCs w:val="24"/>
                <w:lang w:eastAsia="zh-HK"/>
              </w:rPr>
              <w:t>7</w:t>
            </w:r>
            <w:r w:rsidRPr="002A6FC9">
              <w:rPr>
                <w:rFonts w:ascii="標楷體" w:eastAsia="標楷體" w:hAnsi="標楷體" w:hint="eastAsia"/>
                <w:color w:val="000000"/>
                <w:szCs w:val="24"/>
                <w:lang w:eastAsia="zh-HK"/>
              </w:rPr>
              <w:t>-8週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5346C8" w14:textId="77777777" w:rsidR="00E436E1" w:rsidRPr="002A6FC9" w:rsidRDefault="00E436E1" w:rsidP="000912B1">
            <w:pPr>
              <w:pStyle w:val="11"/>
              <w:suppressAutoHyphens w:val="0"/>
              <w:spacing w:line="360" w:lineRule="auto"/>
              <w:ind w:left="0" w:hanging="2"/>
              <w:jc w:val="center"/>
              <w:rPr>
                <w:rFonts w:ascii="標楷體" w:eastAsia="標楷體" w:hAnsi="標楷體"/>
                <w:color w:val="000000"/>
              </w:rPr>
            </w:pPr>
            <w:r w:rsidRPr="002A6FC9">
              <w:rPr>
                <w:rFonts w:ascii="標楷體" w:eastAsia="標楷體" w:hAnsi="標楷體" w:hint="eastAsia"/>
                <w:color w:val="000000"/>
              </w:rPr>
              <w:t>(認識各種職業的典範人物)</w:t>
            </w:r>
          </w:p>
          <w:p w14:paraId="1ECF1EDB" w14:textId="77777777" w:rsidR="00E436E1" w:rsidRPr="002A6FC9" w:rsidRDefault="00E436E1" w:rsidP="000912B1">
            <w:pPr>
              <w:pStyle w:val="11"/>
              <w:suppressAutoHyphens w:val="0"/>
              <w:spacing w:line="360" w:lineRule="auto"/>
              <w:ind w:left="0" w:hanging="2"/>
              <w:jc w:val="center"/>
              <w:rPr>
                <w:rFonts w:eastAsia="標楷體"/>
              </w:rPr>
            </w:pPr>
            <w:r w:rsidRPr="002A6FC9">
              <w:rPr>
                <w:rFonts w:ascii="標楷體" w:eastAsia="標楷體" w:hAnsi="標楷體" w:hint="eastAsia"/>
                <w:color w:val="000000"/>
              </w:rPr>
              <w:t>心目中的偶像</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F73E1" w14:textId="77777777" w:rsidR="00E436E1" w:rsidRPr="002A6FC9" w:rsidRDefault="00E436E1" w:rsidP="00E436E1">
            <w:pPr>
              <w:numPr>
                <w:ilvl w:val="0"/>
                <w:numId w:val="8"/>
              </w:numPr>
              <w:suppressAutoHyphens/>
              <w:spacing w:line="360" w:lineRule="auto"/>
              <w:ind w:leftChars="0" w:left="0" w:firstLineChars="0" w:hanging="2"/>
              <w:textDirection w:val="lrTb"/>
              <w:outlineLvl w:val="9"/>
              <w:rPr>
                <w:rFonts w:ascii="Times New Roman" w:eastAsia="標楷體" w:hAnsi="Times New Roman"/>
                <w:szCs w:val="24"/>
              </w:rPr>
            </w:pPr>
            <w:r w:rsidRPr="002A6FC9">
              <w:rPr>
                <w:rFonts w:ascii="Times New Roman" w:eastAsia="標楷體" w:hAnsi="Times New Roman"/>
                <w:szCs w:val="24"/>
              </w:rPr>
              <w:t>吳季剛</w:t>
            </w:r>
            <w:r w:rsidRPr="002A6FC9">
              <w:rPr>
                <w:rFonts w:ascii="Times New Roman" w:eastAsia="標楷體" w:hAnsi="Times New Roman" w:hint="eastAsia"/>
                <w:szCs w:val="24"/>
              </w:rPr>
              <w:t>：</w:t>
            </w:r>
            <w:r w:rsidRPr="002A6FC9">
              <w:rPr>
                <w:rFonts w:ascii="Times New Roman" w:eastAsia="標楷體" w:hAnsi="Times New Roman"/>
                <w:szCs w:val="24"/>
              </w:rPr>
              <w:t>Let the World Sees You</w:t>
            </w:r>
            <w:r w:rsidRPr="002A6FC9">
              <w:rPr>
                <w:rFonts w:ascii="Times New Roman" w:eastAsia="標楷體" w:hAnsi="Times New Roman" w:hint="eastAsia"/>
                <w:szCs w:val="24"/>
              </w:rPr>
              <w:t xml:space="preserve">, </w:t>
            </w:r>
            <w:r w:rsidRPr="002A6FC9">
              <w:rPr>
                <w:rFonts w:ascii="Times New Roman" w:eastAsia="標楷體" w:hAnsi="Times New Roman"/>
                <w:szCs w:val="24"/>
              </w:rPr>
              <w:t>Jason Wu</w:t>
            </w:r>
          </w:p>
          <w:p w14:paraId="396D3AAF" w14:textId="77777777" w:rsidR="00E436E1" w:rsidRPr="002A6FC9" w:rsidRDefault="00E436E1" w:rsidP="00E436E1">
            <w:pPr>
              <w:numPr>
                <w:ilvl w:val="0"/>
                <w:numId w:val="8"/>
              </w:numPr>
              <w:suppressAutoHyphens/>
              <w:spacing w:line="360" w:lineRule="auto"/>
              <w:ind w:leftChars="0" w:left="0" w:firstLineChars="0" w:hanging="2"/>
              <w:textDirection w:val="lrTb"/>
              <w:outlineLvl w:val="9"/>
              <w:rPr>
                <w:rFonts w:ascii="Times New Roman" w:eastAsia="標楷體" w:hAnsi="Times New Roman"/>
                <w:szCs w:val="24"/>
              </w:rPr>
            </w:pPr>
            <w:r w:rsidRPr="002A6FC9">
              <w:rPr>
                <w:rFonts w:ascii="Times New Roman" w:eastAsia="標楷體" w:hAnsi="Times New Roman"/>
                <w:szCs w:val="24"/>
              </w:rPr>
              <w:t>童書界「小飛俠」</w:t>
            </w:r>
            <w:r w:rsidRPr="002A6FC9">
              <w:rPr>
                <w:rFonts w:ascii="Times New Roman" w:eastAsia="標楷體" w:hAnsi="Times New Roman"/>
                <w:szCs w:val="24"/>
              </w:rPr>
              <w:t>(</w:t>
            </w:r>
            <w:r w:rsidRPr="002A6FC9">
              <w:rPr>
                <w:rFonts w:ascii="Times New Roman" w:eastAsia="標楷體" w:hAnsi="Times New Roman"/>
                <w:szCs w:val="24"/>
              </w:rPr>
              <w:t>陳致元</w:t>
            </w:r>
            <w:r w:rsidRPr="002A6FC9">
              <w:rPr>
                <w:rFonts w:ascii="Times New Roman" w:eastAsia="標楷體" w:hAnsi="Times New Roman"/>
                <w:szCs w:val="24"/>
              </w:rPr>
              <w:t>)</w:t>
            </w:r>
          </w:p>
          <w:p w14:paraId="2E710B0A" w14:textId="77777777" w:rsidR="00E436E1" w:rsidRPr="002A6FC9" w:rsidRDefault="00E436E1" w:rsidP="00E436E1">
            <w:pPr>
              <w:numPr>
                <w:ilvl w:val="0"/>
                <w:numId w:val="8"/>
              </w:numPr>
              <w:suppressAutoHyphens/>
              <w:spacing w:line="360" w:lineRule="auto"/>
              <w:ind w:leftChars="0" w:left="0" w:firstLineChars="0" w:hanging="2"/>
              <w:textDirection w:val="lrTb"/>
              <w:outlineLvl w:val="9"/>
              <w:rPr>
                <w:rFonts w:ascii="Times New Roman" w:eastAsia="標楷體" w:hAnsi="Times New Roman"/>
                <w:szCs w:val="24"/>
              </w:rPr>
            </w:pPr>
            <w:r w:rsidRPr="002A6FC9">
              <w:rPr>
                <w:rFonts w:ascii="Times New Roman" w:eastAsia="標楷體" w:hAnsi="Times New Roman" w:hint="eastAsia"/>
                <w:szCs w:val="24"/>
              </w:rPr>
              <w:t>沈芯菱：公益夢行者</w:t>
            </w:r>
          </w:p>
          <w:p w14:paraId="41C152B4" w14:textId="55046DE8"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hint="eastAsia"/>
                <w:szCs w:val="24"/>
              </w:rPr>
              <w:t>4.</w:t>
            </w:r>
            <w:r w:rsidRPr="002A6FC9">
              <w:rPr>
                <w:rFonts w:ascii="Times New Roman" w:eastAsia="標楷體" w:hAnsi="Times New Roman"/>
                <w:szCs w:val="24"/>
              </w:rPr>
              <w:t xml:space="preserve"> </w:t>
            </w:r>
            <w:r w:rsidR="004527E2">
              <w:rPr>
                <w:rFonts w:ascii="Times New Roman" w:eastAsia="標楷體" w:hAnsi="Times New Roman"/>
                <w:szCs w:val="24"/>
              </w:rPr>
              <w:t xml:space="preserve">  </w:t>
            </w:r>
            <w:r w:rsidRPr="002A6FC9">
              <w:rPr>
                <w:rFonts w:ascii="Times New Roman" w:eastAsia="標楷體" w:hAnsi="Times New Roman"/>
                <w:szCs w:val="24"/>
              </w:rPr>
              <w:t>動畫</w:t>
            </w:r>
            <w:r w:rsidRPr="002A6FC9">
              <w:rPr>
                <w:rFonts w:ascii="Times New Roman" w:eastAsia="標楷體" w:hAnsi="Times New Roman"/>
                <w:szCs w:val="24"/>
              </w:rPr>
              <w:t>: Dear Basketball</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8E9597" w14:textId="77777777" w:rsidR="00E436E1" w:rsidRPr="002A6FC9" w:rsidRDefault="00E436E1" w:rsidP="000912B1">
            <w:pPr>
              <w:pStyle w:val="10"/>
              <w:spacing w:line="360" w:lineRule="auto"/>
              <w:ind w:hanging="2"/>
              <w:rPr>
                <w:rFonts w:ascii="Times New Roman" w:eastAsia="標楷體" w:hAnsi="Times New Roman"/>
                <w:szCs w:val="24"/>
              </w:rPr>
            </w:pPr>
          </w:p>
          <w:p w14:paraId="690D7F4B"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szCs w:val="24"/>
              </w:rPr>
              <w:t>能完成學習單</w:t>
            </w:r>
            <w:r w:rsidRPr="002A6FC9">
              <w:rPr>
                <w:rFonts w:ascii="Times New Roman" w:eastAsia="標楷體" w:hAnsi="Times New Roman"/>
                <w:szCs w:val="24"/>
              </w:rPr>
              <w:t>: M</w:t>
            </w:r>
            <w:r w:rsidRPr="002A6FC9">
              <w:rPr>
                <w:rFonts w:ascii="Times New Roman" w:eastAsia="標楷體" w:hAnsi="Times New Roman" w:hint="eastAsia"/>
                <w:szCs w:val="24"/>
              </w:rPr>
              <w:t>y Idol.</w:t>
            </w:r>
          </w:p>
          <w:p w14:paraId="45D95E5A"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p>
        </w:tc>
      </w:tr>
      <w:tr w:rsidR="00E436E1" w:rsidRPr="002A6FC9" w14:paraId="4B146094"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4ECF993A"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36302C" w14:textId="77777777" w:rsidR="00E436E1" w:rsidRPr="002A6FC9" w:rsidRDefault="00E436E1" w:rsidP="000912B1">
            <w:pPr>
              <w:pStyle w:val="10"/>
              <w:snapToGrid w:val="0"/>
              <w:spacing w:line="360" w:lineRule="auto"/>
              <w:ind w:hanging="2"/>
              <w:jc w:val="center"/>
              <w:rPr>
                <w:szCs w:val="24"/>
              </w:rPr>
            </w:pPr>
            <w:r w:rsidRPr="002A6FC9">
              <w:rPr>
                <w:rFonts w:ascii="標楷體" w:eastAsia="標楷體" w:hAnsi="標楷體" w:hint="eastAsia"/>
                <w:color w:val="000000"/>
                <w:szCs w:val="24"/>
                <w:lang w:eastAsia="zh-HK"/>
              </w:rPr>
              <w:t>第9-11週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E2C340" w14:textId="77777777" w:rsidR="00E436E1" w:rsidRPr="002A6FC9" w:rsidRDefault="00E436E1" w:rsidP="000912B1">
            <w:pPr>
              <w:pStyle w:val="10"/>
              <w:snapToGrid w:val="0"/>
              <w:spacing w:line="360" w:lineRule="auto"/>
              <w:ind w:hanging="2"/>
              <w:jc w:val="center"/>
              <w:rPr>
                <w:rFonts w:ascii="標楷體" w:eastAsia="標楷體" w:hAnsi="標楷體" w:cs="新細明體"/>
                <w:color w:val="000000"/>
                <w:szCs w:val="24"/>
              </w:rPr>
            </w:pPr>
            <w:r w:rsidRPr="002A6FC9">
              <w:rPr>
                <w:rFonts w:ascii="標楷體" w:eastAsia="標楷體" w:hAnsi="標楷體" w:cs="新細明體" w:hint="eastAsia"/>
                <w:color w:val="000000"/>
                <w:szCs w:val="24"/>
              </w:rPr>
              <w:t>築夢踏實</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96218"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1.</w:t>
            </w:r>
            <w:r w:rsidRPr="002A6FC9">
              <w:rPr>
                <w:rFonts w:ascii="Times New Roman" w:eastAsia="標楷體" w:hAnsi="Times New Roman"/>
                <w:color w:val="000000"/>
                <w:szCs w:val="24"/>
              </w:rPr>
              <w:tab/>
            </w:r>
            <w:r w:rsidRPr="002A6FC9">
              <w:rPr>
                <w:rFonts w:ascii="Times New Roman" w:eastAsia="標楷體" w:hAnsi="Times New Roman"/>
                <w:color w:val="000000"/>
                <w:szCs w:val="24"/>
              </w:rPr>
              <w:t>歌曲</w:t>
            </w:r>
            <w:r w:rsidRPr="002A6FC9">
              <w:rPr>
                <w:rFonts w:ascii="Times New Roman" w:eastAsia="標楷體" w:hAnsi="Times New Roman"/>
                <w:color w:val="000000"/>
                <w:szCs w:val="24"/>
              </w:rPr>
              <w:t>: I Have a Dream</w:t>
            </w:r>
          </w:p>
          <w:p w14:paraId="65E4DF4D"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2.</w:t>
            </w:r>
            <w:r w:rsidRPr="002A6FC9">
              <w:rPr>
                <w:rFonts w:ascii="Times New Roman" w:eastAsia="標楷體" w:hAnsi="Times New Roman"/>
                <w:color w:val="000000"/>
                <w:szCs w:val="24"/>
              </w:rPr>
              <w:tab/>
              <w:t>The Features of the Job</w:t>
            </w:r>
          </w:p>
          <w:p w14:paraId="185769BD"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3.</w:t>
            </w:r>
            <w:r w:rsidRPr="002A6FC9">
              <w:rPr>
                <w:rFonts w:ascii="Times New Roman" w:eastAsia="標楷體" w:hAnsi="Times New Roman"/>
                <w:color w:val="000000"/>
                <w:szCs w:val="24"/>
              </w:rPr>
              <w:tab/>
              <w:t>How to Hit your Goals?</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803493" w14:textId="77777777" w:rsidR="00E436E1" w:rsidRPr="002A6FC9" w:rsidRDefault="00E436E1" w:rsidP="000912B1">
            <w:pPr>
              <w:snapToGrid w:val="0"/>
              <w:spacing w:line="360" w:lineRule="auto"/>
              <w:ind w:left="0" w:hanging="2"/>
              <w:rPr>
                <w:rFonts w:ascii="Times New Roman" w:eastAsia="標楷體" w:hAnsi="Times New Roman"/>
                <w:szCs w:val="24"/>
              </w:rPr>
            </w:pPr>
            <w:r w:rsidRPr="002A6FC9">
              <w:rPr>
                <w:rFonts w:ascii="Times New Roman" w:eastAsia="標楷體" w:hAnsi="Times New Roman"/>
                <w:szCs w:val="24"/>
              </w:rPr>
              <w:t>能規劃自己的生涯藍圖</w:t>
            </w:r>
            <w:r w:rsidRPr="002A6FC9">
              <w:rPr>
                <w:rFonts w:ascii="Times New Roman" w:eastAsia="標楷體" w:hAnsi="Times New Roman" w:hint="eastAsia"/>
                <w:szCs w:val="24"/>
              </w:rPr>
              <w:t>:</w:t>
            </w:r>
          </w:p>
          <w:p w14:paraId="0D6DDF18"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b/>
                <w:szCs w:val="24"/>
              </w:rPr>
              <w:t>Create Your Goal Map</w:t>
            </w:r>
          </w:p>
        </w:tc>
      </w:tr>
      <w:tr w:rsidR="00E436E1" w:rsidRPr="002A6FC9" w14:paraId="683FD0BD"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right w:val="single" w:sz="4" w:space="0" w:color="000000"/>
            </w:tcBorders>
            <w:shd w:val="clear" w:color="auto" w:fill="auto"/>
            <w:tcMar>
              <w:top w:w="0" w:type="dxa"/>
              <w:left w:w="10" w:type="dxa"/>
              <w:bottom w:w="0" w:type="dxa"/>
              <w:right w:w="10" w:type="dxa"/>
            </w:tcMar>
            <w:vAlign w:val="center"/>
          </w:tcPr>
          <w:p w14:paraId="67C9E4D5"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75C9BC4"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lang w:eastAsia="zh-HK"/>
              </w:rPr>
            </w:pPr>
            <w:r w:rsidRPr="002A6FC9">
              <w:rPr>
                <w:rFonts w:ascii="標楷體" w:eastAsia="標楷體" w:hAnsi="標楷體" w:hint="eastAsia"/>
                <w:color w:val="000000"/>
                <w:szCs w:val="24"/>
                <w:lang w:eastAsia="zh-HK"/>
              </w:rPr>
              <w:t>第12-16週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D0869E" w14:textId="77777777" w:rsidR="00E436E1" w:rsidRPr="002A6FC9" w:rsidRDefault="00E436E1" w:rsidP="000912B1">
            <w:pPr>
              <w:snapToGrid w:val="0"/>
              <w:spacing w:line="360" w:lineRule="auto"/>
              <w:ind w:left="0" w:hanging="2"/>
              <w:jc w:val="center"/>
              <w:rPr>
                <w:rFonts w:ascii="Times New Roman" w:eastAsia="標楷體" w:hAnsi="Times New Roman"/>
                <w:szCs w:val="24"/>
              </w:rPr>
            </w:pPr>
            <w:r w:rsidRPr="002A6FC9">
              <w:rPr>
                <w:rFonts w:ascii="Times New Roman" w:eastAsia="標楷體" w:hAnsi="Times New Roman"/>
                <w:szCs w:val="24"/>
              </w:rPr>
              <w:t>Spark? Live the Moment!</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94220" w14:textId="77777777" w:rsidR="00E436E1" w:rsidRPr="002A6FC9" w:rsidRDefault="00E436E1" w:rsidP="000912B1">
            <w:pPr>
              <w:pStyle w:val="1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 xml:space="preserve">1.  </w:t>
            </w:r>
            <w:r w:rsidRPr="002A6FC9">
              <w:rPr>
                <w:rFonts w:ascii="Times New Roman" w:eastAsia="標楷體" w:hAnsi="Times New Roman"/>
                <w:color w:val="000000"/>
                <w:szCs w:val="24"/>
              </w:rPr>
              <w:t>電影</w:t>
            </w:r>
            <w:r w:rsidRPr="002A6FC9">
              <w:rPr>
                <w:rFonts w:ascii="Times New Roman" w:eastAsia="標楷體" w:hAnsi="Times New Roman"/>
                <w:color w:val="000000"/>
                <w:szCs w:val="24"/>
              </w:rPr>
              <w:t>:</w:t>
            </w:r>
            <w:r w:rsidRPr="002A6FC9">
              <w:rPr>
                <w:rFonts w:ascii="Times New Roman" w:eastAsia="標楷體" w:hAnsi="Times New Roman"/>
                <w:color w:val="000000"/>
                <w:szCs w:val="24"/>
              </w:rPr>
              <w:t>〝</w:t>
            </w:r>
            <w:r w:rsidRPr="002A6FC9">
              <w:rPr>
                <w:rFonts w:ascii="Times New Roman" w:eastAsia="標楷體" w:hAnsi="Times New Roman"/>
                <w:color w:val="000000"/>
                <w:szCs w:val="24"/>
              </w:rPr>
              <w:t>Soul</w:t>
            </w:r>
            <w:r w:rsidRPr="002A6FC9">
              <w:rPr>
                <w:rFonts w:ascii="Times New Roman" w:eastAsia="標楷體" w:hAnsi="Times New Roman"/>
                <w:color w:val="000000"/>
                <w:szCs w:val="24"/>
              </w:rPr>
              <w:t>〞</w:t>
            </w:r>
            <w:r w:rsidRPr="002A6FC9">
              <w:rPr>
                <w:rFonts w:ascii="Times New Roman" w:eastAsia="標楷體" w:hAnsi="Times New Roman"/>
                <w:color w:val="000000"/>
                <w:szCs w:val="24"/>
              </w:rPr>
              <w:t>(</w:t>
            </w:r>
            <w:r w:rsidRPr="002A6FC9">
              <w:rPr>
                <w:rFonts w:ascii="Times New Roman" w:eastAsia="標楷體" w:hAnsi="Times New Roman"/>
                <w:color w:val="000000"/>
                <w:szCs w:val="24"/>
              </w:rPr>
              <w:t>靈魂急轉彎</w:t>
            </w:r>
            <w:r w:rsidRPr="002A6FC9">
              <w:rPr>
                <w:rFonts w:ascii="Times New Roman" w:eastAsia="標楷體" w:hAnsi="Times New Roman"/>
                <w:color w:val="000000"/>
                <w:szCs w:val="24"/>
              </w:rPr>
              <w:t>)</w:t>
            </w:r>
          </w:p>
          <w:p w14:paraId="6BFAA096"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2.  Let’s Get Jazzed (</w:t>
            </w:r>
            <w:r w:rsidRPr="002A6FC9">
              <w:rPr>
                <w:rFonts w:ascii="Times New Roman" w:eastAsia="標楷體" w:hAnsi="Times New Roman"/>
                <w:color w:val="000000"/>
                <w:szCs w:val="24"/>
              </w:rPr>
              <w:t>美感教育</w:t>
            </w:r>
            <w:r w:rsidRPr="002A6FC9">
              <w:rPr>
                <w:rFonts w:ascii="Times New Roman" w:eastAsia="標楷體" w:hAnsi="Times New Roman"/>
                <w:color w:val="000000"/>
                <w:szCs w:val="24"/>
              </w:rPr>
              <w:t>)</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EF87F7" w14:textId="77777777" w:rsidR="00E436E1" w:rsidRPr="002A6FC9" w:rsidRDefault="00E436E1" w:rsidP="000912B1">
            <w:pPr>
              <w:snapToGrid w:val="0"/>
              <w:spacing w:line="360" w:lineRule="auto"/>
              <w:ind w:left="0" w:hanging="2"/>
              <w:rPr>
                <w:rFonts w:ascii="Times New Roman" w:eastAsia="標楷體" w:hAnsi="Times New Roman"/>
                <w:szCs w:val="24"/>
              </w:rPr>
            </w:pPr>
            <w:r w:rsidRPr="002A6FC9">
              <w:rPr>
                <w:rFonts w:ascii="Times New Roman" w:eastAsia="標楷體" w:hAnsi="Times New Roman"/>
                <w:szCs w:val="24"/>
              </w:rPr>
              <w:t>能完成一封給未來自己的英文信件</w:t>
            </w:r>
            <w:r w:rsidRPr="002A6FC9">
              <w:rPr>
                <w:rFonts w:ascii="Times New Roman" w:eastAsia="標楷體" w:hAnsi="Times New Roman" w:hint="eastAsia"/>
                <w:szCs w:val="24"/>
              </w:rPr>
              <w:t>:</w:t>
            </w:r>
            <w:r w:rsidRPr="002A6FC9">
              <w:rPr>
                <w:rFonts w:ascii="Times New Roman" w:eastAsia="標楷體" w:hAnsi="Times New Roman"/>
                <w:szCs w:val="24"/>
              </w:rPr>
              <w:t xml:space="preserve"> </w:t>
            </w:r>
            <w:r w:rsidRPr="002A6FC9">
              <w:rPr>
                <w:rFonts w:ascii="Times New Roman" w:eastAsia="標楷體" w:hAnsi="Times New Roman"/>
                <w:b/>
                <w:szCs w:val="24"/>
              </w:rPr>
              <w:t>Dear Future Self</w:t>
            </w:r>
          </w:p>
        </w:tc>
      </w:tr>
      <w:tr w:rsidR="00E436E1" w:rsidRPr="002A6FC9" w14:paraId="783A0770" w14:textId="77777777" w:rsidTr="00E436E1">
        <w:tblPrEx>
          <w:tblLook w:val="0000" w:firstRow="0" w:lastRow="0" w:firstColumn="0" w:lastColumn="0" w:noHBand="0" w:noVBand="0"/>
        </w:tblPrEx>
        <w:trPr>
          <w:gridAfter w:val="1"/>
          <w:wAfter w:w="21" w:type="dxa"/>
          <w:trHeight w:val="815"/>
          <w:jc w:val="center"/>
        </w:trPr>
        <w:tc>
          <w:tcPr>
            <w:tcW w:w="1815" w:type="dxa"/>
            <w:gridSpan w:val="3"/>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37E3D5" w14:textId="77777777" w:rsidR="00E436E1" w:rsidRPr="002A6FC9" w:rsidRDefault="00E436E1" w:rsidP="000912B1">
            <w:pPr>
              <w:pBdr>
                <w:top w:val="nil"/>
                <w:left w:val="nil"/>
                <w:bottom w:val="nil"/>
                <w:right w:val="nil"/>
                <w:between w:val="nil"/>
              </w:pBdr>
              <w:spacing w:line="276" w:lineRule="auto"/>
              <w:ind w:left="0" w:hanging="2"/>
              <w:rPr>
                <w:rFonts w:ascii="標楷體" w:eastAsia="標楷體" w:hAnsi="標楷體" w:cs="標楷體"/>
                <w:color w:val="000000"/>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22C6847" w14:textId="77777777" w:rsidR="00E436E1" w:rsidRPr="002A6FC9" w:rsidRDefault="00E436E1" w:rsidP="000912B1">
            <w:pPr>
              <w:pStyle w:val="10"/>
              <w:snapToGrid w:val="0"/>
              <w:spacing w:line="360" w:lineRule="auto"/>
              <w:ind w:hanging="2"/>
              <w:jc w:val="center"/>
              <w:rPr>
                <w:rFonts w:ascii="標楷體" w:eastAsia="標楷體" w:hAnsi="標楷體"/>
                <w:color w:val="000000"/>
                <w:szCs w:val="24"/>
                <w:lang w:eastAsia="zh-HK"/>
              </w:rPr>
            </w:pPr>
            <w:r w:rsidRPr="002A6FC9">
              <w:rPr>
                <w:rFonts w:ascii="標楷體" w:eastAsia="標楷體" w:hAnsi="標楷體" w:hint="eastAsia"/>
                <w:color w:val="000000"/>
                <w:szCs w:val="24"/>
                <w:lang w:eastAsia="zh-HK"/>
              </w:rPr>
              <w:t>第17-18週</w:t>
            </w:r>
          </w:p>
        </w:tc>
        <w:tc>
          <w:tcPr>
            <w:tcW w:w="56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A9360C" w14:textId="77777777" w:rsidR="00E436E1" w:rsidRPr="002A6FC9" w:rsidRDefault="00E436E1" w:rsidP="000912B1">
            <w:pPr>
              <w:pStyle w:val="10"/>
              <w:snapToGrid w:val="0"/>
              <w:spacing w:line="360" w:lineRule="auto"/>
              <w:ind w:hanging="2"/>
              <w:jc w:val="center"/>
              <w:rPr>
                <w:rFonts w:ascii="標楷體" w:eastAsia="標楷體" w:hAnsi="標楷體" w:cs="新細明體"/>
                <w:color w:val="000000"/>
                <w:szCs w:val="24"/>
                <w:highlight w:val="yellow"/>
              </w:rPr>
            </w:pPr>
            <w:r w:rsidRPr="002A6FC9">
              <w:rPr>
                <w:rFonts w:ascii="標楷體" w:eastAsia="標楷體" w:hAnsi="標楷體" w:cs="新細明體" w:hint="eastAsia"/>
                <w:color w:val="000000"/>
                <w:szCs w:val="24"/>
              </w:rPr>
              <w:t>生涯藍圖</w:t>
            </w:r>
          </w:p>
        </w:tc>
        <w:tc>
          <w:tcPr>
            <w:tcW w:w="68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8B446C"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 xml:space="preserve">1. </w:t>
            </w:r>
            <w:r w:rsidRPr="002A6FC9">
              <w:rPr>
                <w:rFonts w:ascii="Times New Roman" w:eastAsia="標楷體" w:hAnsi="Times New Roman"/>
                <w:color w:val="000000"/>
                <w:szCs w:val="24"/>
              </w:rPr>
              <w:t>結合本學期</w:t>
            </w:r>
            <w:r w:rsidRPr="002A6FC9">
              <w:rPr>
                <w:rFonts w:ascii="Times New Roman" w:eastAsia="標楷體" w:hAnsi="Times New Roman"/>
                <w:b/>
                <w:color w:val="000000"/>
                <w:szCs w:val="24"/>
              </w:rPr>
              <w:t>多項成品</w:t>
            </w:r>
            <w:r w:rsidRPr="002A6FC9">
              <w:rPr>
                <w:rFonts w:ascii="Times New Roman" w:eastAsia="標楷體" w:hAnsi="Times New Roman"/>
                <w:color w:val="000000"/>
                <w:szCs w:val="24"/>
              </w:rPr>
              <w:t>，製作個人的</w:t>
            </w:r>
            <w:r w:rsidRPr="002A6FC9">
              <w:rPr>
                <w:rFonts w:ascii="Times New Roman" w:eastAsia="標楷體" w:hAnsi="Times New Roman"/>
                <w:b/>
                <w:bCs/>
                <w:color w:val="000000"/>
                <w:szCs w:val="24"/>
              </w:rPr>
              <w:t>生涯藍圖</w:t>
            </w:r>
          </w:p>
          <w:p w14:paraId="73CCC9CF" w14:textId="77777777" w:rsidR="00E436E1" w:rsidRPr="002A6FC9" w:rsidRDefault="00E436E1" w:rsidP="000912B1">
            <w:pPr>
              <w:pStyle w:val="10"/>
              <w:snapToGrid w:val="0"/>
              <w:spacing w:line="360" w:lineRule="auto"/>
              <w:ind w:left="240" w:hangingChars="100" w:hanging="240"/>
              <w:rPr>
                <w:rFonts w:ascii="Times New Roman" w:eastAsia="標楷體" w:hAnsi="Times New Roman"/>
                <w:color w:val="000000"/>
                <w:szCs w:val="24"/>
              </w:rPr>
            </w:pPr>
            <w:r w:rsidRPr="002A6FC9">
              <w:rPr>
                <w:rFonts w:ascii="Times New Roman" w:eastAsia="標楷體" w:hAnsi="Times New Roman"/>
                <w:color w:val="000000"/>
                <w:szCs w:val="24"/>
              </w:rPr>
              <w:t xml:space="preserve">2. </w:t>
            </w:r>
            <w:r w:rsidRPr="002A6FC9">
              <w:rPr>
                <w:rFonts w:ascii="Times New Roman" w:eastAsia="標楷體" w:hAnsi="Times New Roman"/>
                <w:color w:val="000000"/>
                <w:szCs w:val="24"/>
              </w:rPr>
              <w:t>回顧本學期學習內容，互相讚美彼此的改變及課程回饋</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66FD98"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能完成回饋學習單</w:t>
            </w:r>
          </w:p>
          <w:p w14:paraId="141B5935" w14:textId="77777777" w:rsidR="00E436E1" w:rsidRPr="002A6FC9" w:rsidRDefault="00E436E1" w:rsidP="000912B1">
            <w:pPr>
              <w:pStyle w:val="10"/>
              <w:snapToGrid w:val="0"/>
              <w:spacing w:line="360" w:lineRule="auto"/>
              <w:ind w:hanging="2"/>
              <w:rPr>
                <w:rFonts w:ascii="Times New Roman" w:eastAsia="標楷體" w:hAnsi="Times New Roman"/>
                <w:color w:val="000000"/>
                <w:szCs w:val="24"/>
              </w:rPr>
            </w:pPr>
            <w:r w:rsidRPr="002A6FC9">
              <w:rPr>
                <w:rFonts w:ascii="Times New Roman" w:eastAsia="標楷體" w:hAnsi="Times New Roman"/>
                <w:color w:val="000000"/>
                <w:szCs w:val="24"/>
              </w:rPr>
              <w:t>能上台進行個人的生涯藍圖分享</w:t>
            </w:r>
          </w:p>
        </w:tc>
      </w:tr>
      <w:tr w:rsidR="00586580" w:rsidRPr="00806F36" w14:paraId="1894261C" w14:textId="77777777" w:rsidTr="00E436E1">
        <w:trPr>
          <w:gridBefore w:val="1"/>
          <w:wBefore w:w="33" w:type="dxa"/>
          <w:trHeight w:val="93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4A40915" w14:textId="77777777" w:rsidR="00586580" w:rsidRPr="00806F36" w:rsidRDefault="00586580" w:rsidP="00586580">
            <w:pPr>
              <w:suppressAutoHyphens/>
              <w:spacing w:line="398" w:lineRule="auto"/>
              <w:ind w:left="0" w:hanging="2"/>
            </w:pPr>
            <w:r w:rsidRPr="00806F36">
              <w:rPr>
                <w:rFonts w:ascii="標楷體" w:eastAsia="標楷體" w:hAnsi="標楷體" w:cs="標楷體" w:hint="eastAsia"/>
              </w:rPr>
              <w:t>議題融入實質內涵</w:t>
            </w:r>
          </w:p>
        </w:tc>
        <w:tc>
          <w:tcPr>
            <w:tcW w:w="19328" w:type="dxa"/>
            <w:gridSpan w:val="11"/>
            <w:tcBorders>
              <w:top w:val="single" w:sz="4" w:space="0" w:color="000000"/>
              <w:left w:val="single" w:sz="4" w:space="0" w:color="000000"/>
              <w:bottom w:val="single" w:sz="4" w:space="0" w:color="000000"/>
              <w:right w:val="single" w:sz="4" w:space="0" w:color="000000"/>
            </w:tcBorders>
            <w:hideMark/>
          </w:tcPr>
          <w:p w14:paraId="7252321B" w14:textId="7A8E6922" w:rsidR="009F584C" w:rsidRPr="002A6FC9" w:rsidRDefault="009F584C" w:rsidP="009F584C">
            <w:pPr>
              <w:spacing w:line="360" w:lineRule="auto"/>
              <w:ind w:left="0" w:hanging="2"/>
              <w:jc w:val="both"/>
              <w:rPr>
                <w:rFonts w:ascii="標楷體" w:eastAsia="標楷體" w:hAnsi="標楷體"/>
                <w:szCs w:val="24"/>
              </w:rPr>
            </w:pPr>
            <w:bookmarkStart w:id="0" w:name="_GoBack"/>
            <w:bookmarkEnd w:id="0"/>
            <w:r w:rsidRPr="002A6FC9">
              <w:rPr>
                <w:rFonts w:ascii="標楷體" w:eastAsia="標楷體" w:hAnsi="標楷體" w:hint="eastAsia"/>
                <w:szCs w:val="24"/>
              </w:rPr>
              <w:t>【生涯發展教育】</w:t>
            </w:r>
          </w:p>
          <w:p w14:paraId="56593BDB" w14:textId="77777777" w:rsidR="009F584C" w:rsidRPr="002A6FC9" w:rsidRDefault="009F584C" w:rsidP="009F584C">
            <w:pPr>
              <w:pStyle w:val="10"/>
              <w:snapToGrid w:val="0"/>
              <w:spacing w:line="360" w:lineRule="auto"/>
              <w:ind w:hanging="2"/>
              <w:rPr>
                <w:rFonts w:ascii="標楷體" w:eastAsia="標楷體" w:hAnsi="標楷體"/>
                <w:szCs w:val="24"/>
              </w:rPr>
            </w:pPr>
            <w:r w:rsidRPr="002A6FC9">
              <w:rPr>
                <w:rFonts w:ascii="標楷體" w:eastAsia="標楷體" w:hAnsi="標楷體"/>
                <w:szCs w:val="24"/>
              </w:rPr>
              <w:t>涯 J4 了解自己的人格特質與價值觀。</w:t>
            </w:r>
          </w:p>
          <w:p w14:paraId="385A18C0" w14:textId="77777777" w:rsidR="009F584C" w:rsidRPr="002A6FC9" w:rsidRDefault="009F584C" w:rsidP="009F584C">
            <w:pPr>
              <w:pStyle w:val="10"/>
              <w:snapToGrid w:val="0"/>
              <w:spacing w:line="360" w:lineRule="auto"/>
              <w:ind w:hanging="2"/>
              <w:rPr>
                <w:rFonts w:ascii="標楷體" w:eastAsia="標楷體" w:hAnsi="標楷體"/>
                <w:szCs w:val="24"/>
              </w:rPr>
            </w:pPr>
            <w:r w:rsidRPr="002A6FC9">
              <w:rPr>
                <w:rFonts w:ascii="標楷體" w:eastAsia="標楷體" w:hAnsi="標楷體"/>
                <w:szCs w:val="24"/>
              </w:rPr>
              <w:t>涯 J6 建立對於未來生涯的願景。</w:t>
            </w:r>
          </w:p>
          <w:p w14:paraId="73744F92" w14:textId="77777777" w:rsidR="009F584C" w:rsidRPr="002A6FC9" w:rsidRDefault="009F584C" w:rsidP="009F584C">
            <w:pPr>
              <w:pStyle w:val="10"/>
              <w:snapToGrid w:val="0"/>
              <w:spacing w:line="360" w:lineRule="auto"/>
              <w:ind w:hanging="2"/>
              <w:rPr>
                <w:rFonts w:ascii="標楷體" w:eastAsia="標楷體" w:hAnsi="標楷體"/>
                <w:szCs w:val="24"/>
              </w:rPr>
            </w:pPr>
            <w:r w:rsidRPr="002A6FC9">
              <w:rPr>
                <w:rFonts w:ascii="標楷體" w:eastAsia="標楷體" w:hAnsi="標楷體"/>
                <w:szCs w:val="24"/>
              </w:rPr>
              <w:lastRenderedPageBreak/>
              <w:t>涯 J8 工作/教育環境的類型與現況。</w:t>
            </w:r>
          </w:p>
          <w:p w14:paraId="33FD5434" w14:textId="501D7B5D" w:rsidR="00586580" w:rsidRPr="00806F36" w:rsidRDefault="009F584C" w:rsidP="009F584C">
            <w:pPr>
              <w:suppressAutoHyphens/>
              <w:spacing w:line="398" w:lineRule="auto"/>
              <w:ind w:left="0" w:hanging="2"/>
            </w:pPr>
            <w:r w:rsidRPr="002A6FC9">
              <w:rPr>
                <w:rFonts w:ascii="標楷體" w:eastAsia="標楷體" w:hAnsi="標楷體"/>
                <w:szCs w:val="24"/>
              </w:rPr>
              <w:t>涯 J13 培養生涯規劃及執行的能力。</w:t>
            </w:r>
          </w:p>
        </w:tc>
      </w:tr>
      <w:tr w:rsidR="00586580" w:rsidRPr="00806F36" w14:paraId="73962827" w14:textId="77777777" w:rsidTr="00E436E1">
        <w:trPr>
          <w:gridBefore w:val="1"/>
          <w:wBefore w:w="33" w:type="dxa"/>
          <w:trHeight w:val="85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686C423" w14:textId="77777777" w:rsidR="00586580" w:rsidRPr="00806F36" w:rsidRDefault="00586580" w:rsidP="00586580">
            <w:pPr>
              <w:suppressAutoHyphens/>
              <w:spacing w:line="398" w:lineRule="auto"/>
              <w:ind w:left="0" w:hanging="2"/>
              <w:rPr>
                <w:rFonts w:ascii="標楷體" w:eastAsia="標楷體" w:hAnsi="標楷體" w:cs="標楷體"/>
              </w:rPr>
            </w:pPr>
            <w:r w:rsidRPr="00806F36">
              <w:rPr>
                <w:rFonts w:ascii="標楷體" w:eastAsia="標楷體" w:hAnsi="標楷體" w:cs="標楷體" w:hint="eastAsia"/>
              </w:rPr>
              <w:lastRenderedPageBreak/>
              <w:t>評量規劃</w:t>
            </w:r>
          </w:p>
        </w:tc>
        <w:tc>
          <w:tcPr>
            <w:tcW w:w="19328" w:type="dxa"/>
            <w:gridSpan w:val="11"/>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3CDCF62D" w14:textId="77777777" w:rsidR="009F584C" w:rsidRPr="002A6FC9" w:rsidRDefault="009F584C" w:rsidP="009F584C">
            <w:pPr>
              <w:snapToGrid w:val="0"/>
              <w:spacing w:line="360" w:lineRule="auto"/>
              <w:ind w:left="0" w:hanging="2"/>
              <w:rPr>
                <w:rFonts w:ascii="標楷體" w:eastAsia="標楷體" w:hAnsi="標楷體"/>
                <w:szCs w:val="24"/>
              </w:rPr>
            </w:pPr>
            <w:r w:rsidRPr="002A6FC9">
              <w:rPr>
                <w:rFonts w:ascii="標楷體" w:eastAsia="標楷體" w:hAnsi="標楷體" w:hint="eastAsia"/>
                <w:szCs w:val="24"/>
              </w:rPr>
              <w:t>1.</w:t>
            </w:r>
            <w:r w:rsidRPr="002A6FC9">
              <w:rPr>
                <w:rFonts w:ascii="標楷體" w:eastAsia="標楷體" w:hAnsi="標楷體"/>
                <w:szCs w:val="24"/>
              </w:rPr>
              <w:t xml:space="preserve"> </w:t>
            </w:r>
            <w:r w:rsidRPr="002A6FC9">
              <w:rPr>
                <w:rFonts w:ascii="標楷體" w:eastAsia="標楷體" w:hAnsi="標楷體" w:hint="eastAsia"/>
                <w:szCs w:val="24"/>
              </w:rPr>
              <w:t>上課態度:</w:t>
            </w:r>
            <w:r w:rsidRPr="002A6FC9">
              <w:rPr>
                <w:rFonts w:ascii="標楷體" w:eastAsia="標楷體" w:hAnsi="標楷體"/>
                <w:szCs w:val="24"/>
              </w:rPr>
              <w:t xml:space="preserve"> </w:t>
            </w:r>
            <w:r w:rsidRPr="002A6FC9">
              <w:rPr>
                <w:rFonts w:ascii="標楷體" w:eastAsia="標楷體" w:hAnsi="標楷體" w:hint="eastAsia"/>
                <w:szCs w:val="24"/>
              </w:rPr>
              <w:t>10%</w:t>
            </w:r>
          </w:p>
          <w:p w14:paraId="03DCF777" w14:textId="77777777" w:rsidR="009F584C" w:rsidRPr="002A6FC9" w:rsidRDefault="009F584C" w:rsidP="009F584C">
            <w:pPr>
              <w:snapToGrid w:val="0"/>
              <w:spacing w:line="360" w:lineRule="auto"/>
              <w:ind w:left="0" w:hanging="2"/>
              <w:rPr>
                <w:rFonts w:ascii="標楷體" w:eastAsia="標楷體" w:hAnsi="標楷體"/>
                <w:szCs w:val="24"/>
              </w:rPr>
            </w:pPr>
            <w:r w:rsidRPr="002A6FC9">
              <w:rPr>
                <w:rFonts w:ascii="標楷體" w:eastAsia="標楷體" w:hAnsi="標楷體" w:hint="eastAsia"/>
                <w:szCs w:val="24"/>
              </w:rPr>
              <w:t>2.</w:t>
            </w:r>
            <w:r w:rsidRPr="002A6FC9">
              <w:rPr>
                <w:rFonts w:ascii="標楷體" w:eastAsia="標楷體" w:hAnsi="標楷體"/>
                <w:szCs w:val="24"/>
              </w:rPr>
              <w:t xml:space="preserve"> </w:t>
            </w:r>
            <w:r w:rsidRPr="002A6FC9">
              <w:rPr>
                <w:rFonts w:ascii="標楷體" w:eastAsia="標楷體" w:hAnsi="標楷體" w:hint="eastAsia"/>
                <w:szCs w:val="24"/>
              </w:rPr>
              <w:t>課堂討論參與度:</w:t>
            </w:r>
            <w:r w:rsidRPr="002A6FC9">
              <w:rPr>
                <w:rFonts w:ascii="標楷體" w:eastAsia="標楷體" w:hAnsi="標楷體"/>
                <w:szCs w:val="24"/>
              </w:rPr>
              <w:t xml:space="preserve"> </w:t>
            </w:r>
            <w:r w:rsidRPr="002A6FC9">
              <w:rPr>
                <w:rFonts w:ascii="標楷體" w:eastAsia="標楷體" w:hAnsi="標楷體" w:hint="eastAsia"/>
                <w:szCs w:val="24"/>
              </w:rPr>
              <w:t>20%</w:t>
            </w:r>
          </w:p>
          <w:p w14:paraId="4F0E3EE9" w14:textId="77777777" w:rsidR="009F584C" w:rsidRPr="002A6FC9" w:rsidRDefault="009F584C" w:rsidP="009F584C">
            <w:pPr>
              <w:snapToGrid w:val="0"/>
              <w:spacing w:line="360" w:lineRule="auto"/>
              <w:ind w:left="0" w:hanging="2"/>
              <w:rPr>
                <w:rFonts w:ascii="標楷體" w:eastAsia="標楷體" w:hAnsi="標楷體"/>
                <w:szCs w:val="24"/>
              </w:rPr>
            </w:pPr>
            <w:r w:rsidRPr="002A6FC9">
              <w:rPr>
                <w:rFonts w:ascii="標楷體" w:eastAsia="標楷體" w:hAnsi="標楷體" w:hint="eastAsia"/>
                <w:szCs w:val="24"/>
              </w:rPr>
              <w:t>3.</w:t>
            </w:r>
            <w:r w:rsidRPr="002A6FC9">
              <w:rPr>
                <w:rFonts w:ascii="標楷體" w:eastAsia="標楷體" w:hAnsi="標楷體"/>
                <w:szCs w:val="24"/>
              </w:rPr>
              <w:t xml:space="preserve"> </w:t>
            </w:r>
            <w:r w:rsidRPr="002A6FC9">
              <w:rPr>
                <w:rFonts w:ascii="標楷體" w:eastAsia="標楷體" w:hAnsi="標楷體" w:hint="eastAsia"/>
                <w:szCs w:val="24"/>
              </w:rPr>
              <w:t>學習單檔案整理:</w:t>
            </w:r>
            <w:r w:rsidRPr="002A6FC9">
              <w:rPr>
                <w:rFonts w:ascii="標楷體" w:eastAsia="標楷體" w:hAnsi="標楷體"/>
                <w:szCs w:val="24"/>
              </w:rPr>
              <w:t xml:space="preserve"> </w:t>
            </w:r>
            <w:r w:rsidRPr="002A6FC9">
              <w:rPr>
                <w:rFonts w:ascii="標楷體" w:eastAsia="標楷體" w:hAnsi="標楷體" w:hint="eastAsia"/>
                <w:szCs w:val="24"/>
              </w:rPr>
              <w:t>30%</w:t>
            </w:r>
          </w:p>
          <w:p w14:paraId="7B1F1C86" w14:textId="709050B3" w:rsidR="00586580" w:rsidRPr="00806F36" w:rsidRDefault="009F584C" w:rsidP="009F584C">
            <w:pPr>
              <w:suppressAutoHyphens/>
              <w:spacing w:line="319" w:lineRule="auto"/>
              <w:ind w:left="0" w:hanging="2"/>
              <w:rPr>
                <w:rFonts w:ascii="Times New Roman" w:eastAsia="Times New Roman" w:hAnsi="Times New Roman" w:cs="Times New Roman"/>
              </w:rPr>
            </w:pPr>
            <w:r w:rsidRPr="002A6FC9">
              <w:rPr>
                <w:rFonts w:ascii="標楷體" w:eastAsia="標楷體" w:hAnsi="標楷體" w:hint="eastAsia"/>
                <w:szCs w:val="24"/>
              </w:rPr>
              <w:t>4.</w:t>
            </w:r>
            <w:r w:rsidRPr="002A6FC9">
              <w:rPr>
                <w:rFonts w:ascii="標楷體" w:eastAsia="標楷體" w:hAnsi="標楷體"/>
                <w:szCs w:val="24"/>
              </w:rPr>
              <w:t xml:space="preserve"> </w:t>
            </w:r>
            <w:r w:rsidRPr="002A6FC9">
              <w:rPr>
                <w:rFonts w:ascii="標楷體" w:eastAsia="標楷體" w:hAnsi="標楷體" w:hint="eastAsia"/>
                <w:szCs w:val="24"/>
              </w:rPr>
              <w:t>成果報告:</w:t>
            </w:r>
            <w:r w:rsidRPr="002A6FC9">
              <w:rPr>
                <w:rFonts w:ascii="標楷體" w:eastAsia="標楷體" w:hAnsi="標楷體"/>
                <w:szCs w:val="24"/>
              </w:rPr>
              <w:t xml:space="preserve"> </w:t>
            </w:r>
            <w:r w:rsidRPr="002A6FC9">
              <w:rPr>
                <w:rFonts w:ascii="標楷體" w:eastAsia="標楷體" w:hAnsi="標楷體" w:hint="eastAsia"/>
                <w:szCs w:val="24"/>
              </w:rPr>
              <w:t>40%（整體內容4</w:t>
            </w:r>
            <w:r w:rsidRPr="002A6FC9">
              <w:rPr>
                <w:rFonts w:ascii="標楷體" w:eastAsia="標楷體" w:hAnsi="標楷體"/>
                <w:szCs w:val="24"/>
              </w:rPr>
              <w:t>0%</w:t>
            </w:r>
            <w:r w:rsidRPr="002A6FC9">
              <w:rPr>
                <w:rFonts w:ascii="標楷體" w:eastAsia="標楷體" w:hAnsi="標楷體" w:hint="eastAsia"/>
                <w:szCs w:val="24"/>
              </w:rPr>
              <w:t>，</w:t>
            </w:r>
            <w:r w:rsidRPr="002A6FC9">
              <w:rPr>
                <w:rFonts w:ascii="標楷體" w:eastAsia="標楷體" w:hAnsi="標楷體"/>
                <w:szCs w:val="24"/>
              </w:rPr>
              <w:t>口語表達</w:t>
            </w:r>
            <w:r w:rsidRPr="002A6FC9">
              <w:rPr>
                <w:rFonts w:ascii="標楷體" w:eastAsia="標楷體" w:hAnsi="標楷體" w:hint="eastAsia"/>
                <w:szCs w:val="24"/>
              </w:rPr>
              <w:t>技巧</w:t>
            </w:r>
            <w:r w:rsidRPr="002A6FC9">
              <w:rPr>
                <w:rFonts w:ascii="標楷體" w:eastAsia="標楷體" w:hAnsi="標楷體"/>
                <w:szCs w:val="24"/>
              </w:rPr>
              <w:t>30%</w:t>
            </w:r>
            <w:r w:rsidRPr="002A6FC9">
              <w:rPr>
                <w:rFonts w:ascii="標楷體" w:eastAsia="標楷體" w:hAnsi="標楷體" w:hint="eastAsia"/>
                <w:szCs w:val="24"/>
              </w:rPr>
              <w:t>，媒體使用</w:t>
            </w:r>
            <w:r w:rsidRPr="002A6FC9">
              <w:rPr>
                <w:rFonts w:ascii="標楷體" w:eastAsia="標楷體" w:hAnsi="標楷體"/>
                <w:szCs w:val="24"/>
              </w:rPr>
              <w:t>20%</w:t>
            </w:r>
            <w:r w:rsidRPr="002A6FC9">
              <w:rPr>
                <w:rFonts w:ascii="標楷體" w:eastAsia="標楷體" w:hAnsi="標楷體" w:hint="eastAsia"/>
                <w:szCs w:val="24"/>
              </w:rPr>
              <w:t>，創意發揮</w:t>
            </w:r>
            <w:r w:rsidRPr="002A6FC9">
              <w:rPr>
                <w:rFonts w:ascii="標楷體" w:eastAsia="標楷體" w:hAnsi="標楷體"/>
                <w:szCs w:val="24"/>
              </w:rPr>
              <w:t>10%</w:t>
            </w:r>
            <w:r w:rsidRPr="002A6FC9">
              <w:rPr>
                <w:rFonts w:ascii="標楷體" w:eastAsia="標楷體" w:hAnsi="標楷體" w:hint="eastAsia"/>
                <w:szCs w:val="24"/>
              </w:rPr>
              <w:t>）</w:t>
            </w:r>
          </w:p>
        </w:tc>
      </w:tr>
      <w:tr w:rsidR="00586580" w:rsidRPr="00806F36" w14:paraId="15974F89" w14:textId="77777777" w:rsidTr="00E436E1">
        <w:trPr>
          <w:gridBefore w:val="1"/>
          <w:wBefore w:w="33" w:type="dxa"/>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8F5A86" w14:textId="77777777" w:rsidR="00586580" w:rsidRPr="00806F36" w:rsidRDefault="00586580" w:rsidP="00586580">
            <w:pPr>
              <w:spacing w:line="398" w:lineRule="auto"/>
              <w:ind w:left="0" w:hanging="2"/>
              <w:rPr>
                <w:rFonts w:ascii="標楷體" w:eastAsia="標楷體" w:hAnsi="標楷體" w:cs="標楷體"/>
              </w:rPr>
            </w:pPr>
            <w:r w:rsidRPr="00806F36">
              <w:rPr>
                <w:rFonts w:ascii="標楷體" w:eastAsia="標楷體" w:hAnsi="標楷體" w:cs="標楷體" w:hint="eastAsia"/>
              </w:rPr>
              <w:t>教學設施</w:t>
            </w:r>
          </w:p>
          <w:p w14:paraId="3090B859" w14:textId="77777777" w:rsidR="00586580" w:rsidRPr="00806F36" w:rsidRDefault="00586580" w:rsidP="00586580">
            <w:pPr>
              <w:suppressAutoHyphens/>
              <w:spacing w:line="398" w:lineRule="auto"/>
              <w:ind w:left="0" w:hanging="2"/>
            </w:pPr>
            <w:r w:rsidRPr="00806F36">
              <w:rPr>
                <w:rFonts w:ascii="標楷體" w:eastAsia="標楷體" w:hAnsi="標楷體" w:cs="標楷體" w:hint="eastAsia"/>
              </w:rPr>
              <w:t>設備需求</w:t>
            </w:r>
          </w:p>
        </w:tc>
        <w:tc>
          <w:tcPr>
            <w:tcW w:w="19328" w:type="dxa"/>
            <w:gridSpan w:val="11"/>
            <w:tcBorders>
              <w:top w:val="single" w:sz="4" w:space="0" w:color="000000"/>
              <w:left w:val="single" w:sz="4" w:space="0" w:color="000000"/>
              <w:bottom w:val="single" w:sz="4" w:space="0" w:color="000000"/>
              <w:right w:val="single" w:sz="4" w:space="0" w:color="000000"/>
            </w:tcBorders>
            <w:vAlign w:val="center"/>
          </w:tcPr>
          <w:p w14:paraId="3AFCF6DD" w14:textId="092470CD" w:rsidR="00586580" w:rsidRPr="00806F36" w:rsidRDefault="009F584C" w:rsidP="00586580">
            <w:pPr>
              <w:suppressAutoHyphens/>
              <w:spacing w:line="398" w:lineRule="auto"/>
              <w:ind w:left="0" w:hanging="2"/>
              <w:rPr>
                <w:rFonts w:ascii="標楷體" w:eastAsia="標楷體" w:hAnsi="標楷體" w:cs="標楷體"/>
              </w:rPr>
            </w:pPr>
            <w:r w:rsidRPr="002A6FC9">
              <w:rPr>
                <w:rFonts w:ascii="標楷體" w:eastAsia="標楷體" w:hAnsi="標楷體" w:hint="eastAsia"/>
                <w:color w:val="000000"/>
                <w:szCs w:val="24"/>
              </w:rPr>
              <w:t>筆記型電腦、單槍投影機及布幕、學習單、影片、網路</w:t>
            </w:r>
          </w:p>
        </w:tc>
      </w:tr>
      <w:tr w:rsidR="00586580" w:rsidRPr="00806F36" w14:paraId="444F30DD" w14:textId="77777777" w:rsidTr="00E436E1">
        <w:trPr>
          <w:gridBefore w:val="1"/>
          <w:wBefore w:w="33" w:type="dxa"/>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8D2E6AD" w14:textId="77777777" w:rsidR="00586580" w:rsidRPr="00806F36" w:rsidRDefault="00586580" w:rsidP="00586580">
            <w:pPr>
              <w:suppressAutoHyphens/>
              <w:spacing w:line="398" w:lineRule="auto"/>
              <w:ind w:left="0" w:hanging="2"/>
            </w:pPr>
            <w:r w:rsidRPr="00806F36">
              <w:rPr>
                <w:rFonts w:ascii="標楷體" w:eastAsia="標楷體" w:hAnsi="標楷體" w:cs="標楷體" w:hint="eastAsia"/>
              </w:rPr>
              <w:t>教材來源</w:t>
            </w:r>
          </w:p>
        </w:tc>
        <w:tc>
          <w:tcPr>
            <w:tcW w:w="9000" w:type="dxa"/>
            <w:gridSpan w:val="7"/>
            <w:tcBorders>
              <w:top w:val="single" w:sz="4" w:space="0" w:color="000000"/>
              <w:left w:val="single" w:sz="4" w:space="0" w:color="000000"/>
              <w:bottom w:val="single" w:sz="4" w:space="0" w:color="000000"/>
              <w:right w:val="single" w:sz="4" w:space="0" w:color="000000"/>
            </w:tcBorders>
            <w:vAlign w:val="center"/>
          </w:tcPr>
          <w:p w14:paraId="7DE8659E" w14:textId="48C8ECA3" w:rsidR="00586580" w:rsidRPr="00806F36" w:rsidRDefault="009F584C" w:rsidP="00586580">
            <w:pPr>
              <w:suppressAutoHyphens/>
              <w:spacing w:line="398" w:lineRule="auto"/>
              <w:ind w:left="0" w:hanging="2"/>
              <w:rPr>
                <w:rFonts w:ascii="標楷體" w:eastAsia="標楷體" w:hAnsi="標楷體" w:cs="標楷體"/>
              </w:rPr>
            </w:pPr>
            <w:r w:rsidRPr="002A6FC9">
              <w:rPr>
                <w:rFonts w:ascii="標楷體" w:eastAsia="標楷體" w:hAnsi="標楷體" w:hint="eastAsia"/>
                <w:color w:val="000000"/>
                <w:szCs w:val="24"/>
              </w:rPr>
              <w:t>歌曲、繪本、影片及各式學習單</w:t>
            </w:r>
          </w:p>
        </w:tc>
        <w:tc>
          <w:tcPr>
            <w:tcW w:w="138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578F5861" w14:textId="77777777" w:rsidR="00586580" w:rsidRPr="00806F36" w:rsidRDefault="00586580" w:rsidP="00586580">
            <w:pPr>
              <w:suppressAutoHyphens/>
              <w:spacing w:line="398" w:lineRule="auto"/>
              <w:ind w:left="0" w:hanging="2"/>
              <w:rPr>
                <w:rFonts w:ascii="標楷體" w:eastAsia="標楷體" w:hAnsi="標楷體" w:cs="標楷體"/>
              </w:rPr>
            </w:pPr>
            <w:r w:rsidRPr="00806F36">
              <w:rPr>
                <w:rFonts w:ascii="標楷體" w:eastAsia="標楷體" w:hAnsi="標楷體" w:cs="標楷體" w:hint="eastAsia"/>
              </w:rPr>
              <w:t>師資來源</w:t>
            </w:r>
          </w:p>
        </w:tc>
        <w:tc>
          <w:tcPr>
            <w:tcW w:w="8945"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3E765A" w14:textId="2BEE4EAB" w:rsidR="00586580" w:rsidRPr="00806F36" w:rsidRDefault="009F584C" w:rsidP="00586580">
            <w:pPr>
              <w:suppressAutoHyphens/>
              <w:spacing w:line="398" w:lineRule="auto"/>
              <w:ind w:left="0" w:hanging="2"/>
              <w:rPr>
                <w:rFonts w:ascii="標楷體" w:eastAsia="標楷體" w:hAnsi="標楷體" w:cs="標楷體"/>
              </w:rPr>
            </w:pPr>
            <w:r w:rsidRPr="002A6FC9">
              <w:rPr>
                <w:rFonts w:ascii="標楷體" w:eastAsia="標楷體" w:hAnsi="標楷體" w:hint="eastAsia"/>
                <w:color w:val="000000"/>
                <w:szCs w:val="24"/>
              </w:rPr>
              <w:t>九年級英語教師</w:t>
            </w:r>
          </w:p>
        </w:tc>
      </w:tr>
      <w:tr w:rsidR="00586580" w:rsidRPr="00806F36" w14:paraId="2413F058" w14:textId="77777777" w:rsidTr="00E436E1">
        <w:trPr>
          <w:gridBefore w:val="1"/>
          <w:wBefore w:w="33" w:type="dxa"/>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D1263C8" w14:textId="77777777" w:rsidR="00586580" w:rsidRPr="00806F36" w:rsidRDefault="00586580" w:rsidP="00586580">
            <w:pPr>
              <w:suppressAutoHyphens/>
              <w:spacing w:line="398" w:lineRule="auto"/>
              <w:ind w:left="0" w:hanging="2"/>
              <w:rPr>
                <w:rFonts w:ascii="標楷體" w:eastAsia="標楷體" w:hAnsi="標楷體" w:cs="標楷體"/>
              </w:rPr>
            </w:pPr>
            <w:r w:rsidRPr="00806F36">
              <w:rPr>
                <w:rFonts w:ascii="標楷體" w:eastAsia="標楷體" w:hAnsi="標楷體" w:cs="標楷體" w:hint="eastAsia"/>
              </w:rPr>
              <w:t>備註</w:t>
            </w:r>
          </w:p>
        </w:tc>
        <w:tc>
          <w:tcPr>
            <w:tcW w:w="19328" w:type="dxa"/>
            <w:gridSpan w:val="11"/>
            <w:tcBorders>
              <w:top w:val="single" w:sz="4" w:space="0" w:color="000000"/>
              <w:left w:val="single" w:sz="4" w:space="0" w:color="000000"/>
              <w:bottom w:val="single" w:sz="4" w:space="0" w:color="000000"/>
              <w:right w:val="single" w:sz="4" w:space="0" w:color="000000"/>
            </w:tcBorders>
            <w:vAlign w:val="center"/>
          </w:tcPr>
          <w:p w14:paraId="358AACCC" w14:textId="77777777" w:rsidR="00586580" w:rsidRPr="00806F36" w:rsidRDefault="00586580" w:rsidP="00586580">
            <w:pPr>
              <w:suppressAutoHyphens/>
              <w:spacing w:line="398" w:lineRule="auto"/>
              <w:ind w:left="0" w:hanging="2"/>
              <w:rPr>
                <w:rFonts w:ascii="標楷體" w:eastAsia="標楷體" w:hAnsi="標楷體" w:cs="標楷體"/>
              </w:rPr>
            </w:pPr>
          </w:p>
        </w:tc>
      </w:tr>
    </w:tbl>
    <w:p w14:paraId="7D57DC58" w14:textId="77777777" w:rsidR="00C87547" w:rsidRDefault="00C87547">
      <w:pPr>
        <w:ind w:left="0" w:hanging="2"/>
      </w:pPr>
    </w:p>
    <w:sectPr w:rsidR="00C87547" w:rsidSect="006B4039">
      <w:pgSz w:w="23811" w:h="16838" w:orient="landscape" w:code="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ngsuh">
    <w:altName w:val="Malgun Gothic"/>
    <w:charset w:val="81"/>
    <w:family w:val="auto"/>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50DCF"/>
    <w:multiLevelType w:val="hybridMultilevel"/>
    <w:tmpl w:val="6A629B60"/>
    <w:lvl w:ilvl="0" w:tplc="F77E60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FB20D9E"/>
    <w:multiLevelType w:val="hybridMultilevel"/>
    <w:tmpl w:val="83D27156"/>
    <w:lvl w:ilvl="0" w:tplc="8E365AD4">
      <w:start w:val="1"/>
      <w:numFmt w:val="decimal"/>
      <w:lvlText w:val="%1."/>
      <w:lvlJc w:val="left"/>
      <w:pPr>
        <w:ind w:left="480" w:hanging="480"/>
      </w:pPr>
      <w:rPr>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01A13FC"/>
    <w:multiLevelType w:val="hybridMultilevel"/>
    <w:tmpl w:val="2D5C6A2C"/>
    <w:lvl w:ilvl="0" w:tplc="F77E60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1CB086A"/>
    <w:multiLevelType w:val="hybridMultilevel"/>
    <w:tmpl w:val="A6FA6036"/>
    <w:lvl w:ilvl="0" w:tplc="F77E60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F880092"/>
    <w:multiLevelType w:val="hybridMultilevel"/>
    <w:tmpl w:val="4198C9F0"/>
    <w:lvl w:ilvl="0" w:tplc="F77E60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6" w15:restartNumberingAfterBreak="0">
    <w:nsid w:val="5C1C61AE"/>
    <w:multiLevelType w:val="hybridMultilevel"/>
    <w:tmpl w:val="A6FA6036"/>
    <w:lvl w:ilvl="0" w:tplc="F77E60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C6A32F7"/>
    <w:multiLevelType w:val="hybridMultilevel"/>
    <w:tmpl w:val="6ED8E48E"/>
    <w:lvl w:ilvl="0" w:tplc="F77E60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1"/>
  </w:num>
  <w:num w:numId="3">
    <w:abstractNumId w:val="7"/>
  </w:num>
  <w:num w:numId="4">
    <w:abstractNumId w:val="6"/>
  </w:num>
  <w:num w:numId="5">
    <w:abstractNumId w:val="3"/>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039"/>
    <w:rsid w:val="0005687A"/>
    <w:rsid w:val="00151191"/>
    <w:rsid w:val="001D4875"/>
    <w:rsid w:val="001E0087"/>
    <w:rsid w:val="00376D68"/>
    <w:rsid w:val="0038283D"/>
    <w:rsid w:val="003A109E"/>
    <w:rsid w:val="003C4998"/>
    <w:rsid w:val="004527E2"/>
    <w:rsid w:val="004852A8"/>
    <w:rsid w:val="00543930"/>
    <w:rsid w:val="00586580"/>
    <w:rsid w:val="006B4039"/>
    <w:rsid w:val="007D31F4"/>
    <w:rsid w:val="008772DE"/>
    <w:rsid w:val="009F584C"/>
    <w:rsid w:val="00AC070B"/>
    <w:rsid w:val="00B802F6"/>
    <w:rsid w:val="00BE2772"/>
    <w:rsid w:val="00C87547"/>
    <w:rsid w:val="00E13C06"/>
    <w:rsid w:val="00E436E1"/>
    <w:rsid w:val="00FD7C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F6921"/>
  <w15:chartTrackingRefBased/>
  <w15:docId w15:val="{98E3DFBD-EC83-44BE-908E-2B6B05EF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B4039"/>
    <w:pPr>
      <w:widowControl w:val="0"/>
      <w:autoSpaceDN w:val="0"/>
      <w:spacing w:line="1" w:lineRule="atLeast"/>
      <w:ind w:leftChars="-1" w:left="-1" w:hangingChars="1" w:hanging="1"/>
      <w:textDirection w:val="btLr"/>
      <w:textAlignment w:val="baseline"/>
      <w:outlineLvl w:val="0"/>
    </w:pPr>
    <w:rPr>
      <w:rFonts w:ascii="Calibri" w:hAnsi="Calibri" w:cs="Calibri"/>
      <w:kern w:val="3"/>
      <w:positio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B4039"/>
    <w:rPr>
      <w:color w:val="0000FF"/>
      <w:w w:val="100"/>
      <w:position w:val="-1"/>
      <w:u w:val="single"/>
      <w:effect w:val="none"/>
      <w:vertAlign w:val="baseline"/>
      <w:cs w:val="0"/>
      <w:em w:val="none"/>
    </w:rPr>
  </w:style>
  <w:style w:type="character" w:customStyle="1" w:styleId="1">
    <w:name w:val="預設段落字型1"/>
    <w:rsid w:val="00B802F6"/>
  </w:style>
  <w:style w:type="paragraph" w:styleId="a4">
    <w:name w:val="List Paragraph"/>
    <w:basedOn w:val="a"/>
    <w:uiPriority w:val="34"/>
    <w:qFormat/>
    <w:rsid w:val="0005687A"/>
    <w:pPr>
      <w:suppressAutoHyphens/>
      <w:autoSpaceDN/>
      <w:spacing w:line="240" w:lineRule="auto"/>
      <w:ind w:leftChars="0" w:left="480" w:firstLineChars="0" w:firstLine="0"/>
      <w:textDirection w:val="lrTb"/>
      <w:textAlignment w:val="auto"/>
      <w:outlineLvl w:val="9"/>
    </w:pPr>
    <w:rPr>
      <w:rFonts w:ascii="Times New Roman" w:hAnsi="Times New Roman"/>
      <w:position w:val="0"/>
      <w:szCs w:val="24"/>
    </w:rPr>
  </w:style>
  <w:style w:type="paragraph" w:customStyle="1" w:styleId="10">
    <w:name w:val="內文1"/>
    <w:rsid w:val="00586580"/>
    <w:pPr>
      <w:widowControl w:val="0"/>
      <w:suppressAutoHyphens/>
    </w:pPr>
    <w:rPr>
      <w:rFonts w:ascii="Calibri" w:hAnsi="Calibri" w:cs="Calibri"/>
      <w:kern w:val="3"/>
    </w:rPr>
  </w:style>
  <w:style w:type="paragraph" w:customStyle="1" w:styleId="11">
    <w:name w:val="清單段落1"/>
    <w:basedOn w:val="a"/>
    <w:rsid w:val="00E436E1"/>
    <w:pPr>
      <w:suppressAutoHyphens/>
      <w:autoSpaceDN/>
      <w:spacing w:line="240" w:lineRule="auto"/>
      <w:ind w:leftChars="0" w:left="480" w:firstLineChars="0" w:firstLine="0"/>
      <w:textDirection w:val="lrTb"/>
      <w:textAlignment w:val="auto"/>
      <w:outlineLvl w:val="9"/>
    </w:pPr>
    <w:rPr>
      <w:rFonts w:ascii="Times New Roman" w:hAnsi="Times New Roman"/>
      <w:positio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h.wikipedia.org/wiki/%E9%98%BF%E6%B3%A2%E7%BE%85%E7%A5%9E%E5%BB%9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h.wikipedia.org/wiki/%E5%BE%B7%E5%B0%94%E6%96%90" TargetMode="External"/><Relationship Id="rId5" Type="http://schemas.openxmlformats.org/officeDocument/2006/relationships/hyperlink" Target="https://zh.wikipedia.org/wiki/%E5%B8%8C%E8%87%98%E8%AA%9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544</Words>
  <Characters>3102</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Chang</dc:creator>
  <cp:keywords/>
  <dc:description/>
  <cp:lastModifiedBy>user</cp:lastModifiedBy>
  <cp:revision>20</cp:revision>
  <dcterms:created xsi:type="dcterms:W3CDTF">2023-04-19T03:19:00Z</dcterms:created>
  <dcterms:modified xsi:type="dcterms:W3CDTF">2023-04-21T05:41:00Z</dcterms:modified>
</cp:coreProperties>
</file>